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21" w:rsidRPr="00BD7B31" w:rsidRDefault="00506021" w:rsidP="0050602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BD7B31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La structure de l’examen</w:t>
      </w:r>
    </w:p>
    <w:p w:rsidR="00506021" w:rsidRPr="00BD7B31" w:rsidRDefault="00506021" w:rsidP="0050602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506021" w:rsidRPr="008B13DE" w:rsidRDefault="00EB6543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1.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Repérez les informations (sémantiques, synt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axiques, lexicales) notées dans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l’entrée </w:t>
      </w:r>
      <w:r w:rsidR="008B13DE" w:rsidRPr="008B13DE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surgir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du dictionnaire de </w:t>
      </w:r>
      <w:proofErr w:type="spellStart"/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Florea</w:t>
      </w:r>
      <w:proofErr w:type="spellEnd"/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&amp; Fuchs. </w:t>
      </w:r>
    </w:p>
    <w:p w:rsidR="00634E6E" w:rsidRPr="008B13DE" w:rsidRDefault="00634E6E" w:rsidP="00634E6E">
      <w:pPr>
        <w:pStyle w:val="ListParagraph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B14F86" w:rsidRPr="008B13DE" w:rsidRDefault="00B14F86" w:rsidP="008B13DE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EB6543" w:rsidRPr="00AC1359" w:rsidTr="008A65FF">
        <w:tc>
          <w:tcPr>
            <w:tcW w:w="2410" w:type="dxa"/>
          </w:tcPr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SN+V</w:t>
            </w:r>
          </w:p>
        </w:tc>
        <w:tc>
          <w:tcPr>
            <w:tcW w:w="3544" w:type="dxa"/>
          </w:tcPr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 w:rsidRPr="00B14F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Une difficulté imprévue a surgi</w:t>
            </w:r>
          </w:p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EB6543" w:rsidRPr="008A65FF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Il surgit devant nous ; Elle a surgi sur le seuil </w:t>
            </w:r>
          </w:p>
        </w:tc>
        <w:tc>
          <w:tcPr>
            <w:tcW w:w="3260" w:type="dxa"/>
          </w:tcPr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Se révéler</w:t>
            </w:r>
            <w:r w:rsidR="00092BC6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apparaître </w:t>
            </w:r>
          </w:p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Apparaître</w:t>
            </w:r>
            <w:r w:rsidR="00092BC6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; débouler</w:t>
            </w:r>
            <w:r w:rsidR="00092BC6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fam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)</w:t>
            </w:r>
          </w:p>
        </w:tc>
      </w:tr>
      <w:tr w:rsidR="00EB6543" w:rsidTr="008A65FF">
        <w:tc>
          <w:tcPr>
            <w:tcW w:w="2410" w:type="dxa"/>
          </w:tcPr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de SN</w:t>
            </w:r>
          </w:p>
        </w:tc>
        <w:tc>
          <w:tcPr>
            <w:tcW w:w="3544" w:type="dxa"/>
          </w:tcPr>
          <w:p w:rsidR="00EB6543" w:rsidRP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 w:rsidRPr="00EB6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L’eau surgit de la fontaine</w:t>
            </w:r>
          </w:p>
        </w:tc>
        <w:tc>
          <w:tcPr>
            <w:tcW w:w="3260" w:type="dxa"/>
          </w:tcPr>
          <w:p w:rsidR="00EB6543" w:rsidRDefault="00EB6543" w:rsidP="00634E6E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Jaillir </w:t>
            </w:r>
          </w:p>
        </w:tc>
      </w:tr>
    </w:tbl>
    <w:p w:rsidR="00B14F86" w:rsidRDefault="00B14F86" w:rsidP="00634E6E">
      <w:pPr>
        <w:pStyle w:val="ListParagraph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506021" w:rsidRPr="00506021" w:rsidRDefault="00506021" w:rsidP="0050602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506021" w:rsidRPr="008B13DE" w:rsidRDefault="0031326F" w:rsidP="0031326F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2a.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Donnez les équivalences en grec</w:t>
      </w:r>
      <w:r w:rsidR="004B4D32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ou en françai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s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des emplois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 w:rsidR="008B13DE" w:rsidRPr="008B13DE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faire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comme ils sont décrits dans le dictionnaire électronique du LADL.</w:t>
      </w:r>
    </w:p>
    <w:p w:rsidR="00634E6E" w:rsidRPr="008B13DE" w:rsidRDefault="00634E6E" w:rsidP="008B13DE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853"/>
        <w:gridCol w:w="770"/>
        <w:gridCol w:w="512"/>
        <w:gridCol w:w="2969"/>
        <w:gridCol w:w="9357"/>
        <w:gridCol w:w="3099"/>
        <w:gridCol w:w="2742"/>
        <w:gridCol w:w="1828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une chaise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roman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634E6E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très homme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vieux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La table fait 3 m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La route fait un coude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634E6E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le clown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34E6E" w:rsidRPr="00634E6E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une bêtise</w:t>
            </w: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34E6E" w:rsidRPr="00634E6E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veux faire instituteur</w:t>
            </w:r>
            <w:r w:rsidR="008A65F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8A65FF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(du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sport+du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tennis+de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la nage)</w:t>
            </w:r>
            <w:r w:rsidR="008A65FF" w:rsidRPr="008A65FF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8A65FF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(du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carburant+de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l'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eau+du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fuel)</w:t>
            </w:r>
            <w:r w:rsidR="008A65FF" w:rsidRPr="008A65FF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35R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dans (le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diamant+l'humour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noir)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enfant à  Léa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un prix d'ami à  Luc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F752A5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La chatte a fait des petits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38L0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dans son froc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le lièvre dans une marinade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cinq ans dans cette maison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château de ce taudis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Le peuple a fait Max roi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Luc juge de la situation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Cette histoire fait que le ministre doit démissionner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Cette histoire lui fait qu'il n'est pas content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Advp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m'a fait cette voiture (à un bon prix + 1000F)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faire pas que ne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Paul ne fait pas que parler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revenir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revenir le steak dans la poêle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s'en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35R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Paul s'en fait pour son fils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634E6E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31R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Ces chaussures se feront à  l'usage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Ce fromage se fait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s'est fait (des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relations+amis+ennemis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)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Luc se fait à  faire la vaisselle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ne se fait pas à  ce que Léa ne rentre pas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 sentir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31R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Une baisse de la production se fait sentir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34E6E" w:rsidRPr="00AC1359" w:rsidTr="00634E6E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tenir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tenir ce rapport à  Luc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Default="00634E6E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  <w:p w:rsidR="0031326F" w:rsidRPr="00634E6E" w:rsidRDefault="0031326F" w:rsidP="00634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6E" w:rsidRPr="00634E6E" w:rsidRDefault="00634E6E" w:rsidP="006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</w:tbl>
    <w:p w:rsidR="00634E6E" w:rsidRPr="00BD7B31" w:rsidRDefault="00634E6E" w:rsidP="00634E6E">
      <w:pPr>
        <w:pStyle w:val="ListParagraph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31326F" w:rsidRPr="008B13DE" w:rsidRDefault="00EB6543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2</w:t>
      </w:r>
      <w:r w:rsidR="0031326F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b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.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Soulignez</w:t>
      </w:r>
      <w:r w:rsidR="0031326F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l’</w:t>
      </w:r>
      <w:r w:rsidR="0031326F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emploi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précis auquel </w:t>
      </w:r>
      <w:r w:rsidR="0031326F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correspond </w:t>
      </w:r>
      <w:r w:rsidR="00F4077A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l’emploi suivant : </w:t>
      </w:r>
    </w:p>
    <w:p w:rsidR="0031326F" w:rsidRDefault="0031326F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31326F" w:rsidRDefault="003C0CEC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J’allais tapotait son genou et lui dire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‘</w:t>
      </w:r>
      <w:r w:rsidRPr="008B13D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fr-CA" w:eastAsia="el-GR"/>
        </w:rPr>
        <w:t>T’en fais pas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ça va aller’. </w:t>
      </w:r>
      <w:r w:rsidR="008B13D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(L’enfant Océan, </w:t>
      </w:r>
      <w:proofErr w:type="gramStart"/>
      <w:r w:rsidR="008B13D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1999,.</w:t>
      </w:r>
      <w:proofErr w:type="gramEnd"/>
      <w:r w:rsidR="008B13DE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Pocket junior, p. 12).</w:t>
      </w:r>
    </w:p>
    <w:p w:rsidR="0031326F" w:rsidRDefault="0031326F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31326F" w:rsidRDefault="0031326F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506021" w:rsidRPr="008B13DE" w:rsidRDefault="0031326F" w:rsidP="00EB6543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3.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Repérez en vous basant sur un corpus authentique les différents emplois 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 w:rsidR="008B13DE" w:rsidRPr="009B61A9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quitter</w:t>
      </w:r>
      <w:r w:rsid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506021"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et faites une entrée de dictionnaire pour décrire ces emplois.</w:t>
      </w:r>
    </w:p>
    <w:p w:rsidR="00506021" w:rsidRPr="00EE05FD" w:rsidRDefault="00506021" w:rsidP="00506021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3C0CEC" w:rsidRDefault="003C0CEC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4E07F2">
        <w:rPr>
          <w:rFonts w:ascii="Courier New" w:hAnsi="Courier New" w:cs="Courier New"/>
          <w:sz w:val="20"/>
          <w:szCs w:val="20"/>
          <w:lang w:val="fr-CA"/>
        </w:rPr>
        <w:t>1.  M. </w:t>
      </w:r>
      <w:proofErr w:type="spellStart"/>
      <w:r w:rsidRPr="004E07F2">
        <w:rPr>
          <w:rFonts w:ascii="Courier New" w:hAnsi="Courier New" w:cs="Courier New"/>
          <w:sz w:val="20"/>
          <w:szCs w:val="20"/>
          <w:lang w:val="fr-CA"/>
        </w:rPr>
        <w:t>Ngoma</w:t>
      </w:r>
      <w:proofErr w:type="spellEnd"/>
      <w:r w:rsidRPr="004E07F2">
        <w:rPr>
          <w:rFonts w:ascii="Courier New" w:hAnsi="Courier New" w:cs="Courier New"/>
          <w:sz w:val="20"/>
          <w:szCs w:val="20"/>
          <w:lang w:val="fr-CA"/>
        </w:rPr>
        <w:t> peut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alors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8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> le Congo pour la France</w:t>
      </w:r>
      <w:r w:rsidR="008B13DE">
        <w:rPr>
          <w:rFonts w:ascii="Courier New" w:hAnsi="Courier New" w:cs="Courier New"/>
          <w:sz w:val="20"/>
          <w:szCs w:val="20"/>
          <w:lang w:val="fr-CA"/>
        </w:rPr>
        <w:t>.</w:t>
      </w:r>
    </w:p>
    <w:p w:rsidR="003C0CEC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C71CB4">
        <w:rPr>
          <w:rFonts w:ascii="Courier New" w:hAnsi="Courier New" w:cs="Courier New"/>
          <w:sz w:val="20"/>
          <w:szCs w:val="20"/>
          <w:lang w:val="fr-CA"/>
        </w:rPr>
        <w:t>2</w:t>
      </w:r>
      <w:r w:rsidR="003C0CEC">
        <w:rPr>
          <w:rFonts w:ascii="Courier New" w:hAnsi="Courier New" w:cs="Courier New"/>
          <w:sz w:val="20"/>
          <w:szCs w:val="20"/>
          <w:lang w:val="fr-CA"/>
        </w:rPr>
        <w:t>.Il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a 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t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conseill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aux ressortissants am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ricains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9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8B13DE">
        <w:rPr>
          <w:rFonts w:ascii="Courier New" w:hAnsi="Courier New" w:cs="Courier New"/>
          <w:sz w:val="20"/>
          <w:szCs w:val="20"/>
          <w:lang w:val="fr-CA"/>
        </w:rPr>
        <w:t> le pays.</w:t>
      </w:r>
    </w:p>
    <w:p w:rsidR="003C0CEC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3</w:t>
      </w:r>
      <w:r w:rsidR="003C0CEC">
        <w:rPr>
          <w:rFonts w:ascii="Courier New" w:hAnsi="Courier New" w:cs="Courier New"/>
          <w:sz w:val="20"/>
          <w:szCs w:val="20"/>
          <w:lang w:val="fr-CA"/>
        </w:rPr>
        <w:t xml:space="preserve">. Ils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se sont alors trouv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s contraints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0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>
        <w:rPr>
          <w:rFonts w:ascii="Courier New" w:hAnsi="Courier New" w:cs="Courier New"/>
          <w:sz w:val="20"/>
          <w:szCs w:val="20"/>
          <w:lang w:val="fr-CA"/>
        </w:rPr>
        <w:t xml:space="preserve"> l'immeuble.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br/>
      </w:r>
      <w:r w:rsidRPr="00C71CB4">
        <w:rPr>
          <w:rFonts w:ascii="Courier New" w:hAnsi="Courier New" w:cs="Courier New"/>
          <w:sz w:val="20"/>
          <w:szCs w:val="20"/>
          <w:lang w:val="fr-CA"/>
        </w:rPr>
        <w:t>4</w:t>
      </w:r>
      <w:r w:rsidR="003C0CEC">
        <w:rPr>
          <w:rFonts w:ascii="Courier New" w:hAnsi="Courier New" w:cs="Courier New"/>
          <w:sz w:val="20"/>
          <w:szCs w:val="20"/>
          <w:lang w:val="fr-CA"/>
        </w:rPr>
        <w:t xml:space="preserve">. Ils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ne semblent gu</w:t>
      </w:r>
      <w:r w:rsidR="003C0CEC" w:rsidRPr="008B40FA">
        <w:rPr>
          <w:rFonts w:ascii="Courier New" w:hAnsi="Courier New" w:cs="Courier New"/>
          <w:sz w:val="20"/>
          <w:szCs w:val="20"/>
          <w:lang w:val="fr-CA"/>
        </w:rPr>
        <w:t>è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re press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s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1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3C0CEC">
        <w:rPr>
          <w:rFonts w:ascii="Courier New" w:hAnsi="Courier New" w:cs="Courier New"/>
          <w:sz w:val="20"/>
          <w:szCs w:val="20"/>
          <w:lang w:val="fr-CA"/>
        </w:rPr>
        <w:t>le domicile familial.</w:t>
      </w:r>
    </w:p>
    <w:p w:rsidR="008B13DE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C71CB4">
        <w:rPr>
          <w:rFonts w:ascii="Courier New" w:hAnsi="Courier New" w:cs="Courier New"/>
          <w:sz w:val="20"/>
          <w:szCs w:val="20"/>
          <w:lang w:val="fr-CA"/>
        </w:rPr>
        <w:t>5</w:t>
      </w:r>
      <w:r w:rsidR="008B13DE">
        <w:rPr>
          <w:rFonts w:ascii="Courier New" w:hAnsi="Courier New" w:cs="Courier New"/>
          <w:sz w:val="20"/>
          <w:szCs w:val="20"/>
          <w:lang w:val="fr-CA"/>
        </w:rPr>
        <w:t>.L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e groupe a d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cid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2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le Syndicat national de l'industrie </w:t>
      </w:r>
    </w:p>
    <w:p w:rsidR="003C0CEC" w:rsidRDefault="003C0CEC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proofErr w:type="gramStart"/>
      <w:r w:rsidRPr="004E07F2">
        <w:rPr>
          <w:rFonts w:ascii="Courier New" w:hAnsi="Courier New" w:cs="Courier New"/>
          <w:sz w:val="20"/>
          <w:szCs w:val="20"/>
          <w:lang w:val="fr-CA"/>
        </w:rPr>
        <w:t>pharma</w:t>
      </w:r>
      <w:r>
        <w:rPr>
          <w:rFonts w:ascii="Courier New" w:hAnsi="Courier New" w:cs="Courier New"/>
          <w:sz w:val="20"/>
          <w:szCs w:val="20"/>
          <w:lang w:val="fr-CA"/>
        </w:rPr>
        <w:t>ceutique</w:t>
      </w:r>
      <w:proofErr w:type="gramEnd"/>
      <w:r>
        <w:rPr>
          <w:rFonts w:ascii="Courier New" w:hAnsi="Courier New" w:cs="Courier New"/>
          <w:sz w:val="20"/>
          <w:szCs w:val="20"/>
          <w:lang w:val="fr-CA"/>
        </w:rPr>
        <w:t xml:space="preserve">. </w:t>
      </w:r>
    </w:p>
    <w:p w:rsidR="008B20A7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6</w:t>
      </w:r>
      <w:r w:rsidR="003C0CEC">
        <w:rPr>
          <w:rFonts w:ascii="Courier New" w:hAnsi="Courier New" w:cs="Courier New"/>
          <w:sz w:val="20"/>
          <w:szCs w:val="20"/>
          <w:lang w:val="fr-CA"/>
        </w:rPr>
        <w:t xml:space="preserve">.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elle a h</w:t>
      </w:r>
      <w:r w:rsidR="003C0CEC">
        <w:rPr>
          <w:rFonts w:ascii="Courier New" w:hAnsi="Courier New" w:cs="Courier New"/>
          <w:sz w:val="20"/>
          <w:szCs w:val="20"/>
          <w:lang w:val="fr-CA"/>
        </w:rPr>
        <w:t>â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te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3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le lyc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e et d'ent</w:t>
      </w:r>
      <w:r w:rsidR="003C0CEC">
        <w:rPr>
          <w:rFonts w:ascii="Courier New" w:hAnsi="Courier New" w:cs="Courier New"/>
          <w:sz w:val="20"/>
          <w:szCs w:val="20"/>
          <w:lang w:val="fr-CA"/>
        </w:rPr>
        <w:t>rer dans la vie active.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</w:p>
    <w:p w:rsidR="008B20A7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7</w:t>
      </w:r>
      <w:r w:rsidR="008B20A7">
        <w:rPr>
          <w:rFonts w:ascii="Courier New" w:hAnsi="Courier New" w:cs="Courier New"/>
          <w:sz w:val="20"/>
          <w:szCs w:val="20"/>
          <w:lang w:val="fr-CA"/>
        </w:rPr>
        <w:t>.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la famille est pri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e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4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les lieux. </w:t>
      </w:r>
      <w:r w:rsidR="008B20A7"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br/>
      </w:r>
      <w:r w:rsidRPr="00C71CB4">
        <w:rPr>
          <w:rFonts w:ascii="Courier New" w:hAnsi="Courier New" w:cs="Courier New"/>
          <w:sz w:val="20"/>
          <w:szCs w:val="20"/>
          <w:lang w:val="fr-CA"/>
        </w:rPr>
        <w:t>8</w:t>
      </w:r>
      <w:r w:rsidR="008B20A7">
        <w:rPr>
          <w:rFonts w:ascii="Courier New" w:hAnsi="Courier New" w:cs="Courier New"/>
          <w:sz w:val="20"/>
          <w:szCs w:val="20"/>
          <w:lang w:val="fr-CA"/>
        </w:rPr>
        <w:t xml:space="preserve">. </w:t>
      </w:r>
      <w:proofErr w:type="spellStart"/>
      <w:r w:rsidR="003C0CEC" w:rsidRPr="004E07F2">
        <w:rPr>
          <w:rFonts w:ascii="Courier New" w:hAnsi="Courier New" w:cs="Courier New"/>
          <w:sz w:val="20"/>
          <w:szCs w:val="20"/>
          <w:lang w:val="fr-CA"/>
        </w:rPr>
        <w:t>Louko</w:t>
      </w:r>
      <w:proofErr w:type="spellEnd"/>
      <w:r w:rsidR="003C0CEC">
        <w:rPr>
          <w:rFonts w:ascii="Courier New" w:hAnsi="Courier New" w:cs="Courier New"/>
          <w:sz w:val="20"/>
          <w:szCs w:val="20"/>
        </w:rPr>
        <w:t>ο</w:t>
      </w:r>
      <w:proofErr w:type="spellStart"/>
      <w:r w:rsidR="008B20A7">
        <w:rPr>
          <w:rFonts w:ascii="Courier New" w:hAnsi="Courier New" w:cs="Courier New"/>
          <w:sz w:val="20"/>
          <w:szCs w:val="20"/>
          <w:lang w:val="fr-CA"/>
        </w:rPr>
        <w:t>l</w:t>
      </w:r>
      <w:proofErr w:type="spellEnd"/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devait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5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la premi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è</w:t>
      </w:r>
      <w:r w:rsidR="008B20A7">
        <w:rPr>
          <w:rFonts w:ascii="Courier New" w:hAnsi="Courier New" w:cs="Courier New"/>
          <w:sz w:val="20"/>
          <w:szCs w:val="20"/>
          <w:lang w:val="fr-CA"/>
        </w:rPr>
        <w:t xml:space="preserve">re alliance pour la seconde.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</w:p>
    <w:p w:rsidR="008B20A7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9</w:t>
      </w:r>
      <w:r w:rsidR="008B20A7">
        <w:rPr>
          <w:rFonts w:ascii="Courier New" w:hAnsi="Courier New" w:cs="Courier New"/>
          <w:sz w:val="20"/>
          <w:szCs w:val="20"/>
          <w:lang w:val="fr-CA"/>
        </w:rPr>
        <w:t xml:space="preserve">. </w:t>
      </w:r>
      <w:r w:rsidR="00DA11BC">
        <w:rPr>
          <w:rFonts w:ascii="Courier New" w:hAnsi="Courier New" w:cs="Courier New"/>
          <w:sz w:val="20"/>
          <w:szCs w:val="20"/>
          <w:lang w:val="fr-CA"/>
        </w:rPr>
        <w:t>Ne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DA11BC" w:rsidRPr="00DA11BC">
        <w:rPr>
          <w:rStyle w:val="Hyperlink"/>
          <w:rFonts w:ascii="Courier New" w:hAnsi="Courier New" w:cs="Courier New"/>
          <w:sz w:val="20"/>
          <w:szCs w:val="20"/>
          <w:lang w:val="fr-CA"/>
        </w:rPr>
        <w:t>QUITTE</w:t>
      </w:r>
      <w:r w:rsidR="00DA11BC">
        <w:rPr>
          <w:rStyle w:val="Hyperlink"/>
          <w:rFonts w:ascii="Courier New" w:hAnsi="Courier New" w:cs="Courier New"/>
          <w:sz w:val="20"/>
          <w:szCs w:val="20"/>
          <w:lang w:val="fr-CA"/>
        </w:rPr>
        <w:t>Z</w:t>
      </w:r>
      <w:r w:rsidR="00DA11B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="00DA11BC">
        <w:rPr>
          <w:rFonts w:ascii="Courier New" w:hAnsi="Courier New" w:cs="Courier New"/>
          <w:sz w:val="20"/>
          <w:szCs w:val="20"/>
          <w:lang w:val="fr-CA"/>
        </w:rPr>
        <w:t>pas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, </w:t>
      </w:r>
      <w:r w:rsidR="00DA11BC">
        <w:rPr>
          <w:rFonts w:ascii="Courier New" w:hAnsi="Courier New" w:cs="Courier New"/>
          <w:sz w:val="20"/>
          <w:szCs w:val="20"/>
          <w:lang w:val="fr-CA"/>
        </w:rPr>
        <w:t>Monsieur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. </w:t>
      </w:r>
    </w:p>
    <w:p w:rsidR="008B20A7" w:rsidRDefault="00C71CB4" w:rsidP="008B13DE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10</w:t>
      </w:r>
      <w:r w:rsidR="008B20A7">
        <w:rPr>
          <w:rFonts w:ascii="Courier New" w:hAnsi="Courier New" w:cs="Courier New"/>
          <w:sz w:val="20"/>
          <w:szCs w:val="20"/>
          <w:lang w:val="fr-CA"/>
        </w:rPr>
        <w:t>.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A l'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poque, </w:t>
      </w:r>
      <w:proofErr w:type="spellStart"/>
      <w:r w:rsidR="003C0CEC" w:rsidRPr="004E07F2">
        <w:rPr>
          <w:rFonts w:ascii="Courier New" w:hAnsi="Courier New" w:cs="Courier New"/>
          <w:sz w:val="20"/>
          <w:szCs w:val="20"/>
          <w:lang w:val="fr-CA"/>
        </w:rPr>
        <w:t>Reggie</w:t>
      </w:r>
      <w:proofErr w:type="spellEnd"/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White ne voulait </w:t>
      </w:r>
      <w:r w:rsidR="003C0CEC"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pas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6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8B20A7">
        <w:rPr>
          <w:rFonts w:ascii="Courier New" w:hAnsi="Courier New" w:cs="Courier New"/>
          <w:sz w:val="20"/>
          <w:szCs w:val="20"/>
          <w:lang w:val="fr-CA"/>
        </w:rPr>
        <w:t xml:space="preserve"> Philadelphie. </w:t>
      </w:r>
      <w:r w:rsidR="008B20A7"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</w:p>
    <w:p w:rsidR="003C0CEC" w:rsidRPr="001A44FF" w:rsidRDefault="00C71CB4" w:rsidP="008B13DE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11</w:t>
      </w:r>
      <w:r w:rsidR="008B20A7">
        <w:rPr>
          <w:rFonts w:ascii="Courier New" w:hAnsi="Courier New" w:cs="Courier New"/>
          <w:sz w:val="20"/>
          <w:szCs w:val="20"/>
          <w:lang w:val="fr-CA"/>
        </w:rPr>
        <w:t>.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Depuis 1991, les 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trangers </w:t>
      </w:r>
      <w:r w:rsidR="008B20A7">
        <w:rPr>
          <w:rFonts w:ascii="Courier New" w:hAnsi="Courier New" w:cs="Courier New"/>
          <w:sz w:val="20"/>
          <w:szCs w:val="20"/>
          <w:lang w:val="fr-CA"/>
        </w:rPr>
        <w:t xml:space="preserve">sont 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"invit</w:t>
      </w:r>
      <w:r w:rsidR="003C0CEC"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s </w:t>
      </w:r>
      <w:r w:rsidR="003C0CEC">
        <w:rPr>
          <w:rFonts w:ascii="Courier New" w:hAnsi="Courier New" w:cs="Courier New"/>
          <w:b/>
          <w:bCs/>
          <w:sz w:val="20"/>
          <w:szCs w:val="20"/>
          <w:lang w:val="fr-CA"/>
        </w:rPr>
        <w:t>à</w:t>
      </w:r>
      <w:r w:rsidR="003C0CEC"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17" w:history="1">
        <w:r w:rsidR="003C0CEC"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="008B20A7">
        <w:rPr>
          <w:rFonts w:ascii="Courier New" w:hAnsi="Courier New" w:cs="Courier New"/>
          <w:sz w:val="20"/>
          <w:szCs w:val="20"/>
          <w:lang w:val="fr-CA"/>
        </w:rPr>
        <w:t> le territoire"</w:t>
      </w:r>
      <w:r w:rsidR="008B20A7"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</w:p>
    <w:p w:rsidR="00CD103F" w:rsidRDefault="00C71CB4" w:rsidP="008B13D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>12</w:t>
      </w:r>
      <w:r w:rsidR="00CD103F">
        <w:rPr>
          <w:rFonts w:ascii="Courier New" w:eastAsia="Times New Roman" w:hAnsi="Courier New" w:cs="Courier New"/>
          <w:sz w:val="20"/>
          <w:szCs w:val="20"/>
          <w:lang w:val="fr-CA" w:eastAsia="el-GR"/>
        </w:rPr>
        <w:t xml:space="preserve">. </w:t>
      </w:r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il a jamais pu supporter qu'elle </w:t>
      </w:r>
      <w:r w:rsidR="003C0CEC" w:rsidRPr="00A866B9">
        <w:rPr>
          <w:rFonts w:ascii="Courier New" w:eastAsia="Times New Roman" w:hAnsi="Courier New" w:cs="Courier New"/>
          <w:b/>
          <w:bCs/>
          <w:sz w:val="20"/>
          <w:szCs w:val="20"/>
          <w:lang w:val="fr-CA" w:eastAsia="el-GR"/>
        </w:rPr>
        <w:t>le</w:t>
      </w:r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hyperlink r:id="rId18" w:history="1">
        <w:r w:rsidR="003C0CEC" w:rsidRPr="00A866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CA" w:eastAsia="el-GR"/>
          </w:rPr>
          <w:t>QUITTE</w:t>
        </w:r>
      </w:hyperlink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quoi. </w:t>
      </w:r>
    </w:p>
    <w:p w:rsidR="00CD103F" w:rsidRDefault="00CD103F" w:rsidP="008B13D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</w:p>
    <w:p w:rsidR="003C0CEC" w:rsidRPr="00111D18" w:rsidRDefault="00C71CB4" w:rsidP="003C0C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>13</w:t>
      </w:r>
      <w:r w:rsidR="00CD103F">
        <w:rPr>
          <w:rFonts w:ascii="Courier New" w:eastAsia="Times New Roman" w:hAnsi="Courier New" w:cs="Courier New"/>
          <w:sz w:val="20"/>
          <w:szCs w:val="20"/>
          <w:lang w:val="fr-CA" w:eastAsia="el-GR"/>
        </w:rPr>
        <w:t xml:space="preserve">. </w:t>
      </w:r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On commence </w:t>
      </w:r>
      <w:r w:rsidR="003C0CEC">
        <w:rPr>
          <w:rFonts w:ascii="Courier New" w:eastAsia="Times New Roman" w:hAnsi="Courier New" w:cs="Courier New"/>
          <w:sz w:val="20"/>
          <w:szCs w:val="20"/>
          <w:lang w:val="fr-CA" w:eastAsia="el-GR"/>
        </w:rPr>
        <w:t>à</w:t>
      </w:r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huit heures, je crois, </w:t>
      </w:r>
      <w:r w:rsidR="003C0CEC" w:rsidRPr="00A866B9">
        <w:rPr>
          <w:rFonts w:ascii="Courier New" w:eastAsia="Times New Roman" w:hAnsi="Courier New" w:cs="Courier New"/>
          <w:b/>
          <w:bCs/>
          <w:sz w:val="20"/>
          <w:szCs w:val="20"/>
          <w:lang w:val="fr-CA" w:eastAsia="el-GR"/>
        </w:rPr>
        <w:t>on</w:t>
      </w:r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hyperlink r:id="rId19" w:history="1">
        <w:r w:rsidR="003C0CEC" w:rsidRPr="00A866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CA" w:eastAsia="el-GR"/>
          </w:rPr>
          <w:t>QUITTE</w:t>
        </w:r>
      </w:hyperlink>
      <w:r w:rsidR="003C0CEC"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r w:rsidR="003C0CEC" w:rsidRPr="00930715">
        <w:rPr>
          <w:rFonts w:ascii="Courier New" w:eastAsia="Times New Roman" w:hAnsi="Courier New" w:cs="Courier New"/>
          <w:sz w:val="20"/>
          <w:szCs w:val="20"/>
          <w:lang w:val="fr-CA" w:eastAsia="el-GR"/>
        </w:rPr>
        <w:t>à</w:t>
      </w:r>
      <w:r w:rsidR="00CD103F">
        <w:rPr>
          <w:rFonts w:ascii="Courier New" w:eastAsia="Times New Roman" w:hAnsi="Courier New" w:cs="Courier New"/>
          <w:sz w:val="20"/>
          <w:szCs w:val="20"/>
          <w:lang w:val="fr-CA" w:eastAsia="el-GR"/>
        </w:rPr>
        <w:t> sept heures du soir.</w:t>
      </w:r>
    </w:p>
    <w:p w:rsidR="003C0CEC" w:rsidRDefault="003C0CEC" w:rsidP="003C0CEC">
      <w:pPr>
        <w:rPr>
          <w:rFonts w:ascii="Courier New" w:hAnsi="Courier New" w:cs="Courier New"/>
          <w:color w:val="FF0000"/>
          <w:sz w:val="20"/>
          <w:szCs w:val="20"/>
          <w:lang w:val="fr-CA"/>
        </w:rPr>
      </w:pPr>
    </w:p>
    <w:p w:rsidR="00AC08DC" w:rsidRDefault="00AC08DC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</w:pP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</w:pPr>
      <w:r w:rsidRPr="00F752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Corrigé</w:t>
      </w:r>
    </w:p>
    <w:p w:rsidR="00AC08DC" w:rsidRDefault="00AC08DC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AC08DC" w:rsidRPr="008B13DE" w:rsidRDefault="00AC08DC" w:rsidP="00AC08DC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1. Repérez les informations (sémantiques, synt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axiques, lexicales) notées dans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l’entrée </w:t>
      </w:r>
      <w:r w:rsidRPr="008B13DE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surgir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du dictionnaire de </w:t>
      </w:r>
      <w:proofErr w:type="spellStart"/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Florea</w:t>
      </w:r>
      <w:proofErr w:type="spellEnd"/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&amp; Fuchs. </w:t>
      </w: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1.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Cette entrée contient des informations syntaxiques (1</w:t>
      </w: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fr-CA" w:eastAsia="el-GR"/>
        </w:rPr>
        <w:t>ère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colonne), lexicales (2</w:t>
      </w: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fr-CA" w:eastAsia="el-GR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colonne) et sémantiques (3</w:t>
      </w: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fr-CA" w:eastAsia="el-GR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colonne). </w:t>
      </w: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752A5" w:rsidRP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</w:pPr>
      <w:r w:rsidRPr="00F752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Les informations syntaxiques</w:t>
      </w:r>
    </w:p>
    <w:p w:rsidR="00F752A5" w:rsidRP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On repère deux emplois du verbe </w:t>
      </w:r>
      <w:r w:rsidRPr="00F752A5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surgir</w:t>
      </w: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 : dans le premier emploi, le verbe entre dans une construction intransitive (le verbe n’a pas de compléments) ; dans le second emploi, le verbe entre dans une construction transitive (le verbe a un COI). </w:t>
      </w:r>
    </w:p>
    <w:p w:rsid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</w:pPr>
      <w:r w:rsidRPr="00F857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 xml:space="preserve">Les informations </w:t>
      </w:r>
      <w:r w:rsidR="00F85759" w:rsidRPr="00F857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 xml:space="preserve">sémantiques </w:t>
      </w:r>
    </w:p>
    <w:p w:rsidR="00F85759" w:rsidRP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Elles sont notées dans la 3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fr-CA" w:eastAsia="el-GR"/>
        </w:rPr>
        <w:t>e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colonne : dans le premier emploi noté le verbe </w:t>
      </w:r>
      <w:r w:rsidRPr="00A366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surgir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a pour synonyme les verbes </w:t>
      </w:r>
      <w:r w:rsidRPr="00A366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se révéler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et </w:t>
      </w:r>
      <w:r w:rsidRPr="00A366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apparaître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; dans le second emploi ce verbe a comme synonyme les verbes </w:t>
      </w:r>
      <w:r w:rsidRPr="00A366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apparaître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et </w:t>
      </w:r>
      <w:r w:rsidRPr="00A3669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débouler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.</w:t>
      </w:r>
    </w:p>
    <w:p w:rsidR="00F85759" w:rsidRP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Les informations lexicales</w:t>
      </w:r>
    </w:p>
    <w:p w:rsidR="00D26CF6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Les deux emplois sont illu</w:t>
      </w:r>
      <w:r w:rsidR="0046744F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s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trés par des phrases (des suites de mots fabriqués après consultation de corpus). La convention dans ce dictionnaire : ces </w:t>
      </w:r>
      <w:r w:rsidR="00D26CF6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phrases sont notées en italiques</w:t>
      </w:r>
      <w:r w:rsidR="00AC1359">
        <w:rPr>
          <w:rStyle w:val="FootnoteReference"/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footnoteReference w:id="4"/>
      </w:r>
      <w:r w:rsidR="00D26CF6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. </w:t>
      </w:r>
    </w:p>
    <w:p w:rsidR="00F85759" w:rsidRPr="00D26CF6" w:rsidRDefault="00D26CF6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fr-CA" w:eastAsia="el-GR"/>
        </w:rPr>
      </w:pPr>
      <w:r w:rsidRPr="00D26CF6">
        <w:rPr>
          <w:rFonts w:ascii="Times New Roman" w:eastAsia="Times New Roman" w:hAnsi="Times New Roman" w:cs="Times New Roman"/>
          <w:color w:val="00B050"/>
          <w:sz w:val="24"/>
          <w:szCs w:val="24"/>
          <w:lang w:val="fr-CA" w:eastAsia="el-GR"/>
        </w:rPr>
        <w:t xml:space="preserve">Les informations entre </w:t>
      </w:r>
      <w:proofErr w:type="gramStart"/>
      <w:r w:rsidRPr="00D26CF6">
        <w:rPr>
          <w:rFonts w:ascii="Times New Roman" w:eastAsia="Times New Roman" w:hAnsi="Times New Roman" w:cs="Times New Roman"/>
          <w:color w:val="00B050"/>
          <w:sz w:val="24"/>
          <w:szCs w:val="24"/>
          <w:lang w:val="fr-CA" w:eastAsia="el-GR"/>
        </w:rPr>
        <w:t>( )</w:t>
      </w:r>
      <w:proofErr w:type="gramEnd"/>
      <w:r w:rsidRPr="00D26CF6">
        <w:rPr>
          <w:rFonts w:ascii="Times New Roman" w:eastAsia="Times New Roman" w:hAnsi="Times New Roman" w:cs="Times New Roman"/>
          <w:color w:val="00B050"/>
          <w:sz w:val="24"/>
          <w:szCs w:val="24"/>
          <w:lang w:val="fr-CA" w:eastAsia="el-GR"/>
        </w:rPr>
        <w:t xml:space="preserve"> concernant le niveau de langue (familier) sont également des informations lexicales. </w:t>
      </w:r>
    </w:p>
    <w:p w:rsidR="00F85759" w:rsidRDefault="00F85759" w:rsidP="00F85759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85759" w:rsidRDefault="00F85759" w:rsidP="00F85759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857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Conclusion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 xml:space="preserve">sémantique </w:t>
      </w:r>
      <w:r w:rsidRPr="00F857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r w:rsidRPr="00F752A5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Le premier emploi est un emploi figuré (métaphorique) du verbe ; le second est l’emploi littéral.</w:t>
      </w:r>
    </w:p>
    <w:p w:rsidR="00F85759" w:rsidRPr="00F85759" w:rsidRDefault="00F85759" w:rsidP="00F85759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F857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Vérification 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dans le premier emploi le verbe équivalent est </w:t>
      </w:r>
      <w:r w:rsidRPr="00F8575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l-GR"/>
        </w:rPr>
        <w:t>προέκυψε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; dans le second </w:t>
      </w:r>
      <w:r w:rsidR="001D28EB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emploi </w:t>
      </w:r>
      <w:bookmarkStart w:id="0" w:name="_GoBack"/>
      <w:bookmarkEnd w:id="0"/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mention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né le verbe équivalent est </w:t>
      </w:r>
      <w:r w:rsidRPr="00F8575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l-GR"/>
        </w:rPr>
        <w:t>αναβλύζει</w:t>
      </w:r>
      <w:r w:rsidRPr="00F85759"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. </w:t>
      </w:r>
    </w:p>
    <w:p w:rsid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85759" w:rsidRDefault="00F85759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752A5" w:rsidRPr="008B13DE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2a. Donnez les équivalences en grec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="00D66C4C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ou en français</w:t>
      </w:r>
      <w:r w:rsidR="00D66C4C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pour les locuteurs francophones)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des emplois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 w:rsidRPr="008B13DE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faire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comme ils sont décrits dans le dictionnaire électronique du LADL.</w:t>
      </w:r>
    </w:p>
    <w:p w:rsidR="00F752A5" w:rsidRPr="008B13DE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853"/>
        <w:gridCol w:w="707"/>
        <w:gridCol w:w="63"/>
        <w:gridCol w:w="236"/>
        <w:gridCol w:w="276"/>
        <w:gridCol w:w="2969"/>
        <w:gridCol w:w="9357"/>
        <w:gridCol w:w="3099"/>
        <w:gridCol w:w="2742"/>
        <w:gridCol w:w="1828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759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une chaise</w:t>
            </w:r>
            <w:r w:rsidR="00F85759"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roman</w:t>
            </w:r>
            <w:r w:rsidR="00F85759"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έκανε</w:t>
            </w:r>
            <w:r w:rsidR="00F85759" w:rsidRPr="00F857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,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έγραψε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634E6E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très homme</w:t>
            </w:r>
            <w:r w:rsidR="00F85759"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φαίνεται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Max fait vieux</w:t>
            </w:r>
            <w:r w:rsidR="00F8575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φαίνεται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>La table fait 3 m</w:t>
            </w:r>
            <w:r w:rsidR="00F85759"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85759">
              <w:rPr>
                <w:rFonts w:ascii="Calibri" w:eastAsia="Times New Roman" w:hAnsi="Calibri" w:cs="Calibri"/>
                <w:color w:val="FF0000"/>
                <w:lang w:eastAsia="el-GR"/>
              </w:rPr>
              <w:t>είναι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La route fait un coude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32NM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le clown</w:t>
            </w:r>
            <w:r w:rsidR="00F85759">
              <w:rPr>
                <w:rStyle w:val="FootnoteReference"/>
                <w:rFonts w:ascii="Calibri" w:eastAsia="Times New Roman" w:hAnsi="Calibri" w:cs="Calibri"/>
                <w:color w:val="000000"/>
                <w:lang w:val="fr-CA" w:eastAsia="el-GR"/>
              </w:rPr>
              <w:footnoteReference w:id="5"/>
            </w:r>
            <w:r w:rsidR="00F85759" w:rsidRPr="00F85759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85759" w:rsidRPr="00F85759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85759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une bêtise</w:t>
            </w:r>
            <w:r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85759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FD6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veux faire instituteur 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γίνει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(du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sport+du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tennis+de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la nage)</w:t>
            </w:r>
            <w:r w:rsidRPr="008A65FF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85759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(du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carburant+de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l'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eau+du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fuel)</w:t>
            </w:r>
            <w:r w:rsidRPr="008A65FF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βάζ</w:t>
            </w:r>
            <w:r w:rsidR="00FD681C" w:rsidRPr="00F85759">
              <w:rPr>
                <w:rFonts w:ascii="Calibri" w:eastAsia="Times New Roman" w:hAnsi="Calibri" w:cs="Calibri"/>
                <w:color w:val="FF0000"/>
                <w:lang w:eastAsia="el-GR"/>
              </w:rPr>
              <w:t>ει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βενζίνη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35R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dans (le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diamant+l'humour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noir)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Δουλεύει + κάνει  χιούμορ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enfant à  Léa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AC1359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un prix d'ami à  Luc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κάνει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φιλική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τιμή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στον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La chatte a fait des petits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έκανε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dans son froc</w:t>
            </w:r>
            <w:r w:rsid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</w:p>
          <w:p w:rsidR="00F752A5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τα</w:t>
            </w:r>
            <w:r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έκανε πάνω του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le lièvre dans </w:t>
            </w:r>
            <w:proofErr w:type="gram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une 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marinade</w:t>
            </w:r>
            <w:proofErr w:type="gramEnd"/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Μαρινάρισε το λαγό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FD681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cinq ans dans cette maison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Πέρασε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38R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a fait un château de ce taudis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Έκανε την αποθήκη παλάτι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Le peuple a fait Max roi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Έκανε βασιλιά τον Μαξ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Luc juge de la situation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Τον έβαλε κριτή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D681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Cette histoire fait que le ministre doit démissionner</w:t>
            </w:r>
          </w:p>
          <w:p w:rsidR="00FD681C" w:rsidRPr="00FD681C" w:rsidRDefault="00FD681C" w:rsidP="00FD6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«Αυτή η ιστορία είναι λόγος παραίτησης για τον υπουργό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»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FD681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Cette histoire lui fait qu'il n'est pas content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Αυτή η ιστορία είναι λόγος να μην είναι ευχαριστημένος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FD681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Advp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m'a fait cette voiture (à un bon prix + 1000F) 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Ο Μαξ έδωσε αυτό το αυτοκίνητο σε καλή τιμή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FD681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pas que ne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Paul ne fait pas que parler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Ο Πολ δεν μιλάει μόνο 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AC1359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revenir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38LR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Max fait revenir le steak dans la poêle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γυρίζει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το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κρέας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στο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r w:rsidR="00FD681C"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τηγάνι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D681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s'en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35R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Paul s'en fait pour son fils</w:t>
            </w:r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Έχει έγνοια για τον γιο του</w:t>
            </w:r>
            <w:r w:rsidR="00AC08DC">
              <w:rPr>
                <w:rFonts w:ascii="Calibri" w:eastAsia="Times New Roman" w:hAnsi="Calibri" w:cs="Calibri"/>
                <w:color w:val="FF0000"/>
                <w:lang w:eastAsia="el-GR"/>
              </w:rPr>
              <w:t>, ανησυχεί για τον γιο του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AC1359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31R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Ces chaussures se feront </w:t>
            </w:r>
            <w:proofErr w:type="gram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à  l'usage</w:t>
            </w:r>
            <w:proofErr w:type="gramEnd"/>
          </w:p>
          <w:p w:rsidR="00FD681C" w:rsidRPr="00FD681C" w:rsidRDefault="00FD681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81C">
              <w:rPr>
                <w:rFonts w:ascii="Calibri" w:eastAsia="Times New Roman" w:hAnsi="Calibri" w:cs="Calibri"/>
                <w:color w:val="FF0000"/>
                <w:lang w:eastAsia="el-GR"/>
              </w:rPr>
              <w:t>Θα φτιάξουν με το φόρεμα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>Ce fromage se fait</w:t>
            </w:r>
            <w:r w:rsidR="00FD681C" w:rsidRPr="00FD681C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</w:t>
            </w:r>
            <w:r w:rsidR="00FD681C">
              <w:rPr>
                <w:rFonts w:ascii="Calibri" w:eastAsia="Times New Roman" w:hAnsi="Calibri" w:cs="Calibri"/>
                <w:color w:val="FF0000"/>
                <w:lang w:eastAsia="el-GR"/>
              </w:rPr>
              <w:t>ωριμάζει</w:t>
            </w:r>
            <w:r w:rsidR="00023E4B" w:rsidRPr="00023E4B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, </w:t>
            </w:r>
            <w:r w:rsidR="00023E4B">
              <w:rPr>
                <w:rFonts w:ascii="Calibri" w:eastAsia="Times New Roman" w:hAnsi="Calibri" w:cs="Calibri"/>
                <w:color w:val="FF0000"/>
                <w:lang w:eastAsia="el-GR"/>
              </w:rPr>
              <w:t>γίνεται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FD681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F752A5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32R3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s'est fait (des </w:t>
            </w:r>
            <w:proofErr w:type="spell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relations+amis+ennemis</w:t>
            </w:r>
            <w:proofErr w:type="spell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)</w:t>
            </w:r>
          </w:p>
          <w:p w:rsidR="004F045C" w:rsidRPr="004F045C" w:rsidRDefault="004F045C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Έκανε γνωριμίες + φίλους+εχθρούς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4F045C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faire se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Luc se fait </w:t>
            </w:r>
            <w:proofErr w:type="gram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à  faire</w:t>
            </w:r>
            <w:proofErr w:type="gram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la vaisselle</w:t>
            </w:r>
          </w:p>
          <w:p w:rsidR="004F045C" w:rsidRPr="004F045C" w:rsidRDefault="004F045C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045C">
              <w:rPr>
                <w:rFonts w:ascii="Calibri" w:eastAsia="Times New Roman" w:hAnsi="Calibri" w:cs="Calibri"/>
                <w:color w:val="FF0000"/>
                <w:lang w:eastAsia="el-GR"/>
              </w:rPr>
              <w:t>Συνηθίζει να πλένει τα πιάτα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4F045C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620538" w:rsidTr="00047DD5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ne se fait pas </w:t>
            </w:r>
            <w:proofErr w:type="gram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à  ce</w:t>
            </w:r>
            <w:proofErr w:type="gramEnd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 que Léa ne rentre pas</w:t>
            </w:r>
          </w:p>
          <w:p w:rsidR="00620538" w:rsidRPr="00620538" w:rsidRDefault="00620538" w:rsidP="004F045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Δεν έχει δεχτεί που η Λέα δεν επιστρέφει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752A5" w:rsidRPr="00F752A5" w:rsidTr="004F045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se sentir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31R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Une baisse de la production se fait sentir </w:t>
            </w:r>
          </w:p>
          <w:p w:rsidR="00620538" w:rsidRPr="00620538" w:rsidRDefault="00620538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0538">
              <w:rPr>
                <w:rFonts w:ascii="Calibri" w:eastAsia="Times New Roman" w:hAnsi="Calibri" w:cs="Calibri"/>
                <w:color w:val="FF0000"/>
                <w:lang w:eastAsia="el-GR"/>
              </w:rPr>
              <w:t>Γίνεται αισθητή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F752A5" w:rsidRPr="00620538" w:rsidTr="004F045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faire tenir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eastAsia="el-GR"/>
              </w:rPr>
              <w:t>36DT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34E6E" w:rsidRDefault="00F752A5" w:rsidP="004F04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Default="00F752A5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l-GR"/>
              </w:rPr>
            </w:pPr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 xml:space="preserve">Max fait tenir ce rapport </w:t>
            </w:r>
            <w:proofErr w:type="gramStart"/>
            <w:r w:rsidRPr="00634E6E">
              <w:rPr>
                <w:rFonts w:ascii="Calibri" w:eastAsia="Times New Roman" w:hAnsi="Calibri" w:cs="Calibri"/>
                <w:color w:val="000000"/>
                <w:lang w:val="fr-CA" w:eastAsia="el-GR"/>
              </w:rPr>
              <w:t>à  Luc</w:t>
            </w:r>
            <w:proofErr w:type="gramEnd"/>
          </w:p>
          <w:p w:rsidR="00620538" w:rsidRPr="00620538" w:rsidRDefault="00620538" w:rsidP="004F04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20538">
              <w:rPr>
                <w:rFonts w:ascii="Calibri" w:eastAsia="Times New Roman" w:hAnsi="Calibri" w:cs="Calibri"/>
                <w:color w:val="FF0000"/>
                <w:lang w:eastAsia="el-GR"/>
              </w:rPr>
              <w:t>Δίνει στον Λυκ να κρατάει αυτή την αναφορά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D66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A5" w:rsidRPr="00620538" w:rsidRDefault="00F752A5" w:rsidP="004F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752A5" w:rsidRPr="00620538" w:rsidRDefault="00F752A5" w:rsidP="00F752A5">
      <w:pPr>
        <w:pStyle w:val="ListParagraph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52A5" w:rsidRPr="008B13DE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2b.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Soulignez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l’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emploi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précis auquel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correspond l’emploi suivant : </w:t>
      </w: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J’allais tapotait son genou et lui dire ‘</w:t>
      </w:r>
      <w:r w:rsidRPr="008B13D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fr-CA" w:eastAsia="el-GR"/>
        </w:rPr>
        <w:t>T’en fais pas</w:t>
      </w:r>
      <w:r w:rsidR="008C76BF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u w:val="single"/>
          <w:lang w:val="fr-CA" w:eastAsia="el-GR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, ça va aller’. (L’enfant Océan,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1999,.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 Pocket junior, p. 12).</w:t>
      </w:r>
    </w:p>
    <w:p w:rsidR="00F752A5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853"/>
        <w:gridCol w:w="770"/>
        <w:gridCol w:w="512"/>
        <w:gridCol w:w="2969"/>
        <w:gridCol w:w="9357"/>
        <w:gridCol w:w="3099"/>
        <w:gridCol w:w="2742"/>
        <w:gridCol w:w="1828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AC08DC" w:rsidRPr="00AC08DC" w:rsidTr="001E183C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AC08DC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faire s'en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AC08DC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35R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fr-CA" w:eastAsia="el-GR"/>
              </w:rPr>
            </w:pPr>
            <w:r w:rsidRPr="00AC08DC">
              <w:rPr>
                <w:rFonts w:ascii="Calibri" w:eastAsia="Times New Roman" w:hAnsi="Calibri" w:cs="Calibri"/>
                <w:b/>
                <w:color w:val="FF0000"/>
                <w:lang w:val="fr-CA" w:eastAsia="el-GR"/>
              </w:rPr>
              <w:t>Paul s'en fait pour son fils</w:t>
            </w:r>
          </w:p>
          <w:p w:rsidR="00032FA9" w:rsidRPr="00AC08DC" w:rsidRDefault="00032FA9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AC08DC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Έχει έγνοια για τον γιο του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Default="00032FA9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</w:p>
          <w:p w:rsidR="008C76BF" w:rsidRDefault="008C76BF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</w:p>
          <w:p w:rsidR="008C76BF" w:rsidRPr="00AC08DC" w:rsidRDefault="008C76BF" w:rsidP="001E18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FA9" w:rsidRPr="00AC08DC" w:rsidRDefault="00032FA9" w:rsidP="001E1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F752A5" w:rsidRPr="00032FA9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 w:rsidRPr="008C76BF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Ce type de phrase (injonctive, négative) est très fréquente à l’oral. </w:t>
      </w: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C’est une phrase qui a subi une transformation (</w:t>
      </w:r>
      <w:r w:rsidR="00067E71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pronominalisation</w:t>
      </w:r>
      <w:r w:rsidR="00173352">
        <w:rPr>
          <w:rStyle w:val="FootnoteReference"/>
          <w:rFonts w:ascii="Times New Roman" w:eastAsia="Times New Roman" w:hAnsi="Times New Roman" w:cs="Times New Roman"/>
          <w:sz w:val="24"/>
          <w:szCs w:val="24"/>
          <w:lang w:val="fr-CA" w:eastAsia="el-GR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) : </w:t>
      </w: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Phrase de départ : </w:t>
      </w:r>
      <w:r w:rsidR="003707E9"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X se fait des soucis pour Y</w:t>
      </w: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 xml:space="preserve">Phrase injonctive négative : Ne te fais pas de soucis </w:t>
      </w:r>
    </w:p>
    <w:p w:rsidR="008C76BF" w:rsidRP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Relativation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  <w:t> : Ne t’en fais pas</w:t>
      </w:r>
    </w:p>
    <w:p w:rsidR="008C76BF" w:rsidRDefault="008C76BF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</w:p>
    <w:p w:rsidR="00F752A5" w:rsidRPr="008B13DE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</w:pP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3. Repérez</w:t>
      </w:r>
      <w:r w:rsidR="00047DD5" w:rsidRPr="00047DD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,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en vous basant sur un corpus authentique</w:t>
      </w:r>
      <w:r w:rsidR="00047DD5" w:rsidRPr="00047DD5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,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les différents emplois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du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verbe </w:t>
      </w:r>
      <w:r w:rsidRPr="009B61A9">
        <w:rPr>
          <w:rFonts w:ascii="Times New Roman" w:eastAsia="Times New Roman" w:hAnsi="Times New Roman" w:cs="Times New Roman"/>
          <w:b/>
          <w:i/>
          <w:sz w:val="24"/>
          <w:szCs w:val="24"/>
          <w:lang w:val="fr-CA" w:eastAsia="el-GR"/>
        </w:rPr>
        <w:t>quitter</w:t>
      </w:r>
      <w:r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 xml:space="preserve"> </w:t>
      </w:r>
      <w:r w:rsidRPr="008B13DE">
        <w:rPr>
          <w:rFonts w:ascii="Times New Roman" w:eastAsia="Times New Roman" w:hAnsi="Times New Roman" w:cs="Times New Roman"/>
          <w:b/>
          <w:sz w:val="24"/>
          <w:szCs w:val="24"/>
          <w:lang w:val="fr-CA" w:eastAsia="el-GR"/>
        </w:rPr>
        <w:t>et faites une entrée de dictionnaire pour décrire ces emplois.</w:t>
      </w:r>
    </w:p>
    <w:p w:rsidR="00F752A5" w:rsidRPr="00EE05FD" w:rsidRDefault="00F752A5" w:rsidP="00F752A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4E07F2">
        <w:rPr>
          <w:rFonts w:ascii="Courier New" w:hAnsi="Courier New" w:cs="Courier New"/>
          <w:sz w:val="20"/>
          <w:szCs w:val="20"/>
          <w:lang w:val="fr-CA"/>
        </w:rPr>
        <w:t>1.  M. </w:t>
      </w:r>
      <w:proofErr w:type="spellStart"/>
      <w:r w:rsidRPr="004E07F2">
        <w:rPr>
          <w:rFonts w:ascii="Courier New" w:hAnsi="Courier New" w:cs="Courier New"/>
          <w:sz w:val="20"/>
          <w:szCs w:val="20"/>
          <w:lang w:val="fr-CA"/>
        </w:rPr>
        <w:t>Ngoma</w:t>
      </w:r>
      <w:proofErr w:type="spellEnd"/>
      <w:r w:rsidRPr="004E07F2">
        <w:rPr>
          <w:rFonts w:ascii="Courier New" w:hAnsi="Courier New" w:cs="Courier New"/>
          <w:sz w:val="20"/>
          <w:szCs w:val="20"/>
          <w:lang w:val="fr-CA"/>
        </w:rPr>
        <w:t> peut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alors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0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> le Congo pour la France.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C71CB4">
        <w:rPr>
          <w:rFonts w:ascii="Courier New" w:hAnsi="Courier New" w:cs="Courier New"/>
          <w:sz w:val="20"/>
          <w:szCs w:val="20"/>
          <w:lang w:val="fr-CA"/>
        </w:rPr>
        <w:t>2</w:t>
      </w:r>
      <w:r>
        <w:rPr>
          <w:rFonts w:ascii="Courier New" w:hAnsi="Courier New" w:cs="Courier New"/>
          <w:sz w:val="20"/>
          <w:szCs w:val="20"/>
          <w:lang w:val="fr-CA"/>
        </w:rPr>
        <w:t>.Il</w:t>
      </w:r>
      <w:r w:rsidRPr="004E07F2">
        <w:rPr>
          <w:rFonts w:ascii="Courier New" w:hAnsi="Courier New" w:cs="Courier New"/>
          <w:sz w:val="20"/>
          <w:szCs w:val="20"/>
          <w:lang w:val="fr-CA"/>
        </w:rPr>
        <w:t>a 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t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conseill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aux ressortissants am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ricains </w:t>
      </w:r>
      <w:r w:rsidRPr="00047DD5">
        <w:rPr>
          <w:rFonts w:ascii="Courier New" w:hAnsi="Courier New" w:cs="Courier New"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1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> le pays.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 xml:space="preserve">3. Ils </w:t>
      </w:r>
      <w:r w:rsidRPr="004E07F2">
        <w:rPr>
          <w:rFonts w:ascii="Courier New" w:hAnsi="Courier New" w:cs="Courier New"/>
          <w:sz w:val="20"/>
          <w:szCs w:val="20"/>
          <w:lang w:val="fr-CA"/>
        </w:rPr>
        <w:t>se sont alors trouv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s contraints </w:t>
      </w:r>
      <w:r w:rsidRPr="00047DD5">
        <w:rPr>
          <w:rFonts w:ascii="Courier New" w:hAnsi="Courier New" w:cs="Courier New"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2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 xml:space="preserve"> l'immeuble. </w:t>
      </w:r>
      <w:r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  <w:r w:rsidRPr="004E07F2">
        <w:rPr>
          <w:rFonts w:ascii="Courier New" w:hAnsi="Courier New" w:cs="Courier New"/>
          <w:sz w:val="20"/>
          <w:szCs w:val="20"/>
          <w:lang w:val="fr-CA"/>
        </w:rPr>
        <w:br/>
      </w:r>
      <w:r w:rsidRPr="00C71CB4">
        <w:rPr>
          <w:rFonts w:ascii="Courier New" w:hAnsi="Courier New" w:cs="Courier New"/>
          <w:sz w:val="20"/>
          <w:szCs w:val="20"/>
          <w:lang w:val="fr-CA"/>
        </w:rPr>
        <w:t>4</w:t>
      </w:r>
      <w:r>
        <w:rPr>
          <w:rFonts w:ascii="Courier New" w:hAnsi="Courier New" w:cs="Courier New"/>
          <w:sz w:val="20"/>
          <w:szCs w:val="20"/>
          <w:lang w:val="fr-CA"/>
        </w:rPr>
        <w:t xml:space="preserve">. Ils </w:t>
      </w:r>
      <w:r w:rsidRPr="004E07F2">
        <w:rPr>
          <w:rFonts w:ascii="Courier New" w:hAnsi="Courier New" w:cs="Courier New"/>
          <w:sz w:val="20"/>
          <w:szCs w:val="20"/>
          <w:lang w:val="fr-CA"/>
        </w:rPr>
        <w:t>ne semblent gu</w:t>
      </w:r>
      <w:r w:rsidRPr="008B40FA">
        <w:rPr>
          <w:rFonts w:ascii="Courier New" w:hAnsi="Courier New" w:cs="Courier New"/>
          <w:sz w:val="20"/>
          <w:szCs w:val="20"/>
          <w:lang w:val="fr-CA"/>
        </w:rPr>
        <w:t>è</w:t>
      </w:r>
      <w:r w:rsidRPr="004E07F2">
        <w:rPr>
          <w:rFonts w:ascii="Courier New" w:hAnsi="Courier New" w:cs="Courier New"/>
          <w:sz w:val="20"/>
          <w:szCs w:val="20"/>
          <w:lang w:val="fr-CA"/>
        </w:rPr>
        <w:t>re press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s </w:t>
      </w:r>
      <w:r w:rsidRPr="00047DD5">
        <w:rPr>
          <w:rFonts w:ascii="Courier New" w:hAnsi="Courier New" w:cs="Courier New"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3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>
        <w:rPr>
          <w:rFonts w:ascii="Courier New" w:hAnsi="Courier New" w:cs="Courier New"/>
          <w:sz w:val="20"/>
          <w:szCs w:val="20"/>
          <w:lang w:val="fr-CA"/>
        </w:rPr>
        <w:t>le domicile familial.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 w:rsidRPr="00C71CB4">
        <w:rPr>
          <w:rFonts w:ascii="Courier New" w:hAnsi="Courier New" w:cs="Courier New"/>
          <w:sz w:val="20"/>
          <w:szCs w:val="20"/>
          <w:lang w:val="fr-CA"/>
        </w:rPr>
        <w:t>5</w:t>
      </w:r>
      <w:r>
        <w:rPr>
          <w:rFonts w:ascii="Courier New" w:hAnsi="Courier New" w:cs="Courier New"/>
          <w:sz w:val="20"/>
          <w:szCs w:val="20"/>
          <w:lang w:val="fr-CA"/>
        </w:rPr>
        <w:t>.L</w:t>
      </w:r>
      <w:r w:rsidRPr="004E07F2">
        <w:rPr>
          <w:rFonts w:ascii="Courier New" w:hAnsi="Courier New" w:cs="Courier New"/>
          <w:sz w:val="20"/>
          <w:szCs w:val="20"/>
          <w:lang w:val="fr-CA"/>
        </w:rPr>
        <w:t>e groupe a d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cid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4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Pr="004E07F2">
        <w:rPr>
          <w:rFonts w:ascii="Courier New" w:hAnsi="Courier New" w:cs="Courier New"/>
          <w:sz w:val="20"/>
          <w:szCs w:val="20"/>
          <w:lang w:val="fr-CA"/>
        </w:rPr>
        <w:t> le Syndicat national de l'industrie 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proofErr w:type="gramStart"/>
      <w:r w:rsidRPr="004E07F2">
        <w:rPr>
          <w:rFonts w:ascii="Courier New" w:hAnsi="Courier New" w:cs="Courier New"/>
          <w:sz w:val="20"/>
          <w:szCs w:val="20"/>
          <w:lang w:val="fr-CA"/>
        </w:rPr>
        <w:t>pharma</w:t>
      </w:r>
      <w:r>
        <w:rPr>
          <w:rFonts w:ascii="Courier New" w:hAnsi="Courier New" w:cs="Courier New"/>
          <w:sz w:val="20"/>
          <w:szCs w:val="20"/>
          <w:lang w:val="fr-CA"/>
        </w:rPr>
        <w:t>ceutique</w:t>
      </w:r>
      <w:proofErr w:type="gramEnd"/>
      <w:r>
        <w:rPr>
          <w:rFonts w:ascii="Courier New" w:hAnsi="Courier New" w:cs="Courier New"/>
          <w:sz w:val="20"/>
          <w:szCs w:val="20"/>
          <w:lang w:val="fr-CA"/>
        </w:rPr>
        <w:t xml:space="preserve">. 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 xml:space="preserve">6. </w:t>
      </w:r>
      <w:r w:rsidRPr="004E07F2">
        <w:rPr>
          <w:rFonts w:ascii="Courier New" w:hAnsi="Courier New" w:cs="Courier New"/>
          <w:sz w:val="20"/>
          <w:szCs w:val="20"/>
          <w:lang w:val="fr-CA"/>
        </w:rPr>
        <w:t>elle a h</w:t>
      </w:r>
      <w:r>
        <w:rPr>
          <w:rFonts w:ascii="Courier New" w:hAnsi="Courier New" w:cs="Courier New"/>
          <w:sz w:val="20"/>
          <w:szCs w:val="20"/>
          <w:lang w:val="fr-CA"/>
        </w:rPr>
        <w:t>â</w:t>
      </w:r>
      <w:r w:rsidRPr="004E07F2">
        <w:rPr>
          <w:rFonts w:ascii="Courier New" w:hAnsi="Courier New" w:cs="Courier New"/>
          <w:sz w:val="20"/>
          <w:szCs w:val="20"/>
          <w:lang w:val="fr-CA"/>
        </w:rPr>
        <w:t>te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5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Pr="004E07F2">
        <w:rPr>
          <w:rFonts w:ascii="Courier New" w:hAnsi="Courier New" w:cs="Courier New"/>
          <w:sz w:val="20"/>
          <w:szCs w:val="20"/>
          <w:lang w:val="fr-CA"/>
        </w:rPr>
        <w:t> le lyc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e et d'ent</w:t>
      </w:r>
      <w:r>
        <w:rPr>
          <w:rFonts w:ascii="Courier New" w:hAnsi="Courier New" w:cs="Courier New"/>
          <w:sz w:val="20"/>
          <w:szCs w:val="20"/>
          <w:lang w:val="fr-CA"/>
        </w:rPr>
        <w:t>rer dans la vie active.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7.</w:t>
      </w:r>
      <w:r w:rsidRPr="004E07F2">
        <w:rPr>
          <w:rFonts w:ascii="Courier New" w:hAnsi="Courier New" w:cs="Courier New"/>
          <w:sz w:val="20"/>
          <w:szCs w:val="20"/>
          <w:lang w:val="fr-CA"/>
        </w:rPr>
        <w:t>la famille est pri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e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6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Pr="004E07F2">
        <w:rPr>
          <w:rFonts w:ascii="Courier New" w:hAnsi="Courier New" w:cs="Courier New"/>
          <w:sz w:val="20"/>
          <w:szCs w:val="20"/>
          <w:lang w:val="fr-CA"/>
        </w:rPr>
        <w:t> les lieux.   </w:t>
      </w:r>
      <w:r w:rsidRPr="004E07F2">
        <w:rPr>
          <w:rFonts w:ascii="Courier New" w:hAnsi="Courier New" w:cs="Courier New"/>
          <w:sz w:val="20"/>
          <w:szCs w:val="20"/>
          <w:lang w:val="fr-CA"/>
        </w:rPr>
        <w:br/>
      </w:r>
      <w:r w:rsidRPr="00C71CB4">
        <w:rPr>
          <w:rFonts w:ascii="Courier New" w:hAnsi="Courier New" w:cs="Courier New"/>
          <w:sz w:val="20"/>
          <w:szCs w:val="20"/>
          <w:lang w:val="fr-CA"/>
        </w:rPr>
        <w:t>8</w:t>
      </w:r>
      <w:r>
        <w:rPr>
          <w:rFonts w:ascii="Courier New" w:hAnsi="Courier New" w:cs="Courier New"/>
          <w:sz w:val="20"/>
          <w:szCs w:val="20"/>
          <w:lang w:val="fr-CA"/>
        </w:rPr>
        <w:t xml:space="preserve">. </w:t>
      </w:r>
      <w:proofErr w:type="spellStart"/>
      <w:r w:rsidRPr="004E07F2">
        <w:rPr>
          <w:rFonts w:ascii="Courier New" w:hAnsi="Courier New" w:cs="Courier New"/>
          <w:sz w:val="20"/>
          <w:szCs w:val="20"/>
          <w:lang w:val="fr-CA"/>
        </w:rPr>
        <w:t>Louko</w:t>
      </w:r>
      <w:proofErr w:type="spellEnd"/>
      <w:r>
        <w:rPr>
          <w:rFonts w:ascii="Courier New" w:hAnsi="Courier New" w:cs="Courier New"/>
          <w:sz w:val="20"/>
          <w:szCs w:val="20"/>
        </w:rPr>
        <w:t>ο</w:t>
      </w:r>
      <w:proofErr w:type="spellStart"/>
      <w:r>
        <w:rPr>
          <w:rFonts w:ascii="Courier New" w:hAnsi="Courier New" w:cs="Courier New"/>
          <w:sz w:val="20"/>
          <w:szCs w:val="20"/>
          <w:lang w:val="fr-CA"/>
        </w:rPr>
        <w:t>l</w:t>
      </w:r>
      <w:proofErr w:type="spellEnd"/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devait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7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 w:rsidRPr="004E07F2">
        <w:rPr>
          <w:rFonts w:ascii="Courier New" w:hAnsi="Courier New" w:cs="Courier New"/>
          <w:sz w:val="20"/>
          <w:szCs w:val="20"/>
          <w:lang w:val="fr-CA"/>
        </w:rPr>
        <w:t> la premi</w:t>
      </w:r>
      <w:r w:rsidRPr="00143436">
        <w:rPr>
          <w:rFonts w:ascii="Courier New" w:hAnsi="Courier New" w:cs="Courier New"/>
          <w:sz w:val="20"/>
          <w:szCs w:val="20"/>
          <w:lang w:val="fr-CA"/>
        </w:rPr>
        <w:t>è</w:t>
      </w:r>
      <w:r>
        <w:rPr>
          <w:rFonts w:ascii="Courier New" w:hAnsi="Courier New" w:cs="Courier New"/>
          <w:sz w:val="20"/>
          <w:szCs w:val="20"/>
          <w:lang w:val="fr-CA"/>
        </w:rPr>
        <w:t xml:space="preserve">re alliance pour la seconde. 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lastRenderedPageBreak/>
        <w:t>9. Ne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 w:rsidRPr="00DA11BC">
        <w:rPr>
          <w:rStyle w:val="Hyperlink"/>
          <w:rFonts w:ascii="Courier New" w:hAnsi="Courier New" w:cs="Courier New"/>
          <w:sz w:val="20"/>
          <w:szCs w:val="20"/>
          <w:lang w:val="fr-CA"/>
        </w:rPr>
        <w:t>QUITTE</w:t>
      </w:r>
      <w:r>
        <w:rPr>
          <w:rStyle w:val="Hyperlink"/>
          <w:rFonts w:ascii="Courier New" w:hAnsi="Courier New" w:cs="Courier New"/>
          <w:sz w:val="20"/>
          <w:szCs w:val="20"/>
          <w:lang w:val="fr-CA"/>
        </w:rPr>
        <w:t>Z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r>
        <w:rPr>
          <w:rFonts w:ascii="Courier New" w:hAnsi="Courier New" w:cs="Courier New"/>
          <w:sz w:val="20"/>
          <w:szCs w:val="20"/>
          <w:lang w:val="fr-CA"/>
        </w:rPr>
        <w:t>pas</w:t>
      </w:r>
      <w:r w:rsidRPr="004E07F2">
        <w:rPr>
          <w:rFonts w:ascii="Courier New" w:hAnsi="Courier New" w:cs="Courier New"/>
          <w:sz w:val="20"/>
          <w:szCs w:val="20"/>
          <w:lang w:val="fr-CA"/>
        </w:rPr>
        <w:t>, </w:t>
      </w:r>
      <w:r>
        <w:rPr>
          <w:rFonts w:ascii="Courier New" w:hAnsi="Courier New" w:cs="Courier New"/>
          <w:sz w:val="20"/>
          <w:szCs w:val="20"/>
          <w:lang w:val="fr-CA"/>
        </w:rPr>
        <w:t>Monsieur</w:t>
      </w:r>
      <w:r w:rsidRPr="004E07F2">
        <w:rPr>
          <w:rFonts w:ascii="Courier New" w:hAnsi="Courier New" w:cs="Courier New"/>
          <w:sz w:val="20"/>
          <w:szCs w:val="20"/>
          <w:lang w:val="fr-CA"/>
        </w:rPr>
        <w:t>. </w:t>
      </w:r>
    </w:p>
    <w:p w:rsidR="00F752A5" w:rsidRDefault="00F752A5" w:rsidP="00F752A5">
      <w:pPr>
        <w:jc w:val="both"/>
        <w:rPr>
          <w:rFonts w:ascii="Courier New" w:hAnsi="Courier New" w:cs="Courier New"/>
          <w:sz w:val="20"/>
          <w:szCs w:val="20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10.</w:t>
      </w:r>
      <w:r w:rsidRPr="004E07F2">
        <w:rPr>
          <w:rFonts w:ascii="Courier New" w:hAnsi="Courier New" w:cs="Courier New"/>
          <w:sz w:val="20"/>
          <w:szCs w:val="20"/>
          <w:lang w:val="fr-CA"/>
        </w:rPr>
        <w:t>A l'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poque, </w:t>
      </w:r>
      <w:proofErr w:type="spellStart"/>
      <w:r w:rsidRPr="004E07F2">
        <w:rPr>
          <w:rFonts w:ascii="Courier New" w:hAnsi="Courier New" w:cs="Courier New"/>
          <w:sz w:val="20"/>
          <w:szCs w:val="20"/>
          <w:lang w:val="fr-CA"/>
        </w:rPr>
        <w:t>Reggie</w:t>
      </w:r>
      <w:proofErr w:type="spellEnd"/>
      <w:r w:rsidRPr="004E07F2">
        <w:rPr>
          <w:rFonts w:ascii="Courier New" w:hAnsi="Courier New" w:cs="Courier New"/>
          <w:sz w:val="20"/>
          <w:szCs w:val="20"/>
          <w:lang w:val="fr-CA"/>
        </w:rPr>
        <w:t> White ne voulait </w:t>
      </w:r>
      <w:r w:rsidRPr="004E07F2">
        <w:rPr>
          <w:rFonts w:ascii="Courier New" w:hAnsi="Courier New" w:cs="Courier New"/>
          <w:b/>
          <w:bCs/>
          <w:sz w:val="20"/>
          <w:szCs w:val="20"/>
          <w:lang w:val="fr-CA"/>
        </w:rPr>
        <w:t>pas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8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 xml:space="preserve"> Philadelphie. </w:t>
      </w:r>
      <w:r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</w:p>
    <w:p w:rsidR="00F752A5" w:rsidRPr="001A44FF" w:rsidRDefault="00F752A5" w:rsidP="00F752A5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Courier New" w:hAnsi="Courier New" w:cs="Courier New"/>
          <w:sz w:val="20"/>
          <w:szCs w:val="20"/>
          <w:lang w:val="fr-CA"/>
        </w:rPr>
        <w:t>11.</w:t>
      </w:r>
      <w:r w:rsidRPr="004E07F2">
        <w:rPr>
          <w:rFonts w:ascii="Courier New" w:hAnsi="Courier New" w:cs="Courier New"/>
          <w:sz w:val="20"/>
          <w:szCs w:val="20"/>
          <w:lang w:val="fr-CA"/>
        </w:rPr>
        <w:t>Depuis 1991, les 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trangers </w:t>
      </w:r>
      <w:r>
        <w:rPr>
          <w:rFonts w:ascii="Courier New" w:hAnsi="Courier New" w:cs="Courier New"/>
          <w:sz w:val="20"/>
          <w:szCs w:val="20"/>
          <w:lang w:val="fr-CA"/>
        </w:rPr>
        <w:t xml:space="preserve">sont </w:t>
      </w:r>
      <w:r w:rsidRPr="004E07F2">
        <w:rPr>
          <w:rFonts w:ascii="Courier New" w:hAnsi="Courier New" w:cs="Courier New"/>
          <w:sz w:val="20"/>
          <w:szCs w:val="20"/>
          <w:lang w:val="fr-CA"/>
        </w:rPr>
        <w:t>"invit</w:t>
      </w:r>
      <w:r w:rsidRPr="00143436">
        <w:rPr>
          <w:rFonts w:ascii="Courier New" w:hAnsi="Courier New" w:cs="Courier New"/>
          <w:sz w:val="20"/>
          <w:szCs w:val="20"/>
          <w:lang w:val="fr-CA"/>
        </w:rPr>
        <w:t>é</w:t>
      </w:r>
      <w:r w:rsidRPr="004E07F2">
        <w:rPr>
          <w:rFonts w:ascii="Courier New" w:hAnsi="Courier New" w:cs="Courier New"/>
          <w:sz w:val="20"/>
          <w:szCs w:val="20"/>
          <w:lang w:val="fr-CA"/>
        </w:rPr>
        <w:t>s </w:t>
      </w:r>
      <w:r>
        <w:rPr>
          <w:rFonts w:ascii="Courier New" w:hAnsi="Courier New" w:cs="Courier New"/>
          <w:b/>
          <w:bCs/>
          <w:sz w:val="20"/>
          <w:szCs w:val="20"/>
          <w:lang w:val="fr-CA"/>
        </w:rPr>
        <w:t>à</w:t>
      </w:r>
      <w:r w:rsidRPr="004E07F2">
        <w:rPr>
          <w:rFonts w:ascii="Courier New" w:hAnsi="Courier New" w:cs="Courier New"/>
          <w:sz w:val="20"/>
          <w:szCs w:val="20"/>
          <w:lang w:val="fr-CA"/>
        </w:rPr>
        <w:t> </w:t>
      </w:r>
      <w:hyperlink r:id="rId29" w:history="1">
        <w:r w:rsidRPr="004E07F2">
          <w:rPr>
            <w:rStyle w:val="Hyperlink"/>
            <w:rFonts w:ascii="Courier New" w:hAnsi="Courier New" w:cs="Courier New"/>
            <w:sz w:val="20"/>
            <w:szCs w:val="20"/>
            <w:lang w:val="fr-CA"/>
          </w:rPr>
          <w:t>QUITTER</w:t>
        </w:r>
      </w:hyperlink>
      <w:r>
        <w:rPr>
          <w:rFonts w:ascii="Courier New" w:hAnsi="Courier New" w:cs="Courier New"/>
          <w:sz w:val="20"/>
          <w:szCs w:val="20"/>
          <w:lang w:val="fr-CA"/>
        </w:rPr>
        <w:t> le territoire"</w:t>
      </w:r>
      <w:r w:rsidRPr="004E07F2">
        <w:rPr>
          <w:rFonts w:ascii="Courier New" w:hAnsi="Courier New" w:cs="Courier New"/>
          <w:sz w:val="20"/>
          <w:szCs w:val="20"/>
          <w:lang w:val="fr-CA"/>
        </w:rPr>
        <w:t xml:space="preserve"> </w:t>
      </w:r>
    </w:p>
    <w:p w:rsidR="00F752A5" w:rsidRDefault="00F752A5" w:rsidP="00F752A5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 xml:space="preserve">12. </w:t>
      </w:r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il a jamais pu supporter qu'elle </w:t>
      </w:r>
      <w:r w:rsidRPr="00A866B9">
        <w:rPr>
          <w:rFonts w:ascii="Courier New" w:eastAsia="Times New Roman" w:hAnsi="Courier New" w:cs="Courier New"/>
          <w:b/>
          <w:bCs/>
          <w:sz w:val="20"/>
          <w:szCs w:val="20"/>
          <w:lang w:val="fr-CA" w:eastAsia="el-GR"/>
        </w:rPr>
        <w:t>le</w:t>
      </w:r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hyperlink r:id="rId30" w:history="1">
        <w:r w:rsidRPr="00A866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CA" w:eastAsia="el-GR"/>
          </w:rPr>
          <w:t>QUITTE</w:t>
        </w:r>
      </w:hyperlink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quoi. </w:t>
      </w:r>
    </w:p>
    <w:p w:rsidR="00F752A5" w:rsidRDefault="00F752A5" w:rsidP="00F752A5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</w:p>
    <w:p w:rsidR="00F752A5" w:rsidRDefault="00F752A5" w:rsidP="00F752A5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CA" w:eastAsia="el-GR"/>
        </w:rPr>
      </w:pP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 xml:space="preserve">13. </w:t>
      </w:r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On commence </w:t>
      </w: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>à</w:t>
      </w:r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huit heures, je crois, </w:t>
      </w:r>
      <w:r w:rsidRPr="00A866B9">
        <w:rPr>
          <w:rFonts w:ascii="Courier New" w:eastAsia="Times New Roman" w:hAnsi="Courier New" w:cs="Courier New"/>
          <w:b/>
          <w:bCs/>
          <w:sz w:val="20"/>
          <w:szCs w:val="20"/>
          <w:lang w:val="fr-CA" w:eastAsia="el-GR"/>
        </w:rPr>
        <w:t>on</w:t>
      </w:r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hyperlink r:id="rId31" w:history="1">
        <w:r w:rsidRPr="00A866B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fr-CA" w:eastAsia="el-GR"/>
          </w:rPr>
          <w:t>QUITTE</w:t>
        </w:r>
      </w:hyperlink>
      <w:r w:rsidRPr="00A866B9">
        <w:rPr>
          <w:rFonts w:ascii="Courier New" w:eastAsia="Times New Roman" w:hAnsi="Courier New" w:cs="Courier New"/>
          <w:sz w:val="20"/>
          <w:szCs w:val="20"/>
          <w:lang w:val="fr-CA" w:eastAsia="el-GR"/>
        </w:rPr>
        <w:t> </w:t>
      </w:r>
      <w:r w:rsidRPr="00930715">
        <w:rPr>
          <w:rFonts w:ascii="Courier New" w:eastAsia="Times New Roman" w:hAnsi="Courier New" w:cs="Courier New"/>
          <w:sz w:val="20"/>
          <w:szCs w:val="20"/>
          <w:lang w:val="fr-CA" w:eastAsia="el-GR"/>
        </w:rPr>
        <w:t>à</w:t>
      </w:r>
      <w:r>
        <w:rPr>
          <w:rFonts w:ascii="Courier New" w:eastAsia="Times New Roman" w:hAnsi="Courier New" w:cs="Courier New"/>
          <w:sz w:val="20"/>
          <w:szCs w:val="20"/>
          <w:lang w:val="fr-CA" w:eastAsia="el-GR"/>
        </w:rPr>
        <w:t> sept heures du soir.</w:t>
      </w:r>
    </w:p>
    <w:p w:rsidR="00047DD5" w:rsidRPr="008B13DE" w:rsidRDefault="00047DD5" w:rsidP="00047DD5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3544"/>
        <w:gridCol w:w="3260"/>
      </w:tblGrid>
      <w:tr w:rsidR="00047DD5" w:rsidRPr="00F752A5" w:rsidTr="001E183C">
        <w:tc>
          <w:tcPr>
            <w:tcW w:w="2410" w:type="dxa"/>
          </w:tcPr>
          <w:p w:rsidR="00047DD5" w:rsidRP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</w:t>
            </w:r>
            <w:r w:rsidRPr="00047DD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+SN pays pour SN pays</w:t>
            </w:r>
          </w:p>
        </w:tc>
        <w:tc>
          <w:tcPr>
            <w:tcW w:w="3544" w:type="dxa"/>
          </w:tcPr>
          <w:p w:rsidR="00047DD5" w:rsidRPr="008A65FF" w:rsidRDefault="00047DD5" w:rsidP="00047DD5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>Il a quitté le Congo pour la France</w:t>
            </w:r>
          </w:p>
        </w:tc>
        <w:tc>
          <w:tcPr>
            <w:tcW w:w="3260" w:type="dxa"/>
          </w:tcPr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Partir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de ; abandonner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047DD5" w:rsidTr="001E183C">
        <w:tc>
          <w:tcPr>
            <w:tcW w:w="2410" w:type="dxa"/>
          </w:tcPr>
          <w:p w:rsidR="00047DD5" w:rsidRDefault="00047DD5" w:rsidP="00047DD5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SN</w:t>
            </w:r>
          </w:p>
        </w:tc>
        <w:tc>
          <w:tcPr>
            <w:tcW w:w="3544" w:type="dxa"/>
          </w:tcPr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  <w:t xml:space="preserve">Il a quitté le syndicat </w:t>
            </w:r>
          </w:p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047DD5" w:rsidRPr="00EB6543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D66C4C" w:rsidRDefault="00D66C4C" w:rsidP="00D66C4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Partir </w:t>
            </w:r>
            <w:r w:rsidR="00047DD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; abandonner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</w:p>
        </w:tc>
      </w:tr>
      <w:tr w:rsidR="001E5992" w:rsidRPr="00047DD5" w:rsidTr="001E183C">
        <w:tc>
          <w:tcPr>
            <w:tcW w:w="2410" w:type="dxa"/>
          </w:tcPr>
          <w:p w:rsidR="001E5992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SN</w:t>
            </w:r>
          </w:p>
        </w:tc>
        <w:tc>
          <w:tcPr>
            <w:tcW w:w="3544" w:type="dxa"/>
          </w:tcPr>
          <w:p w:rsidR="001E5992" w:rsidRPr="00047DD5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L</w:t>
            </w:r>
            <w:r w:rsidRPr="00047DD5"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a famille est priée </w:t>
            </w:r>
            <w:r>
              <w:rPr>
                <w:rFonts w:ascii="Courier New" w:hAnsi="Courier New" w:cs="Courier New"/>
                <w:bCs/>
                <w:i/>
                <w:sz w:val="20"/>
                <w:szCs w:val="20"/>
                <w:lang w:val="fr-CA"/>
              </w:rPr>
              <w:t>de quitter</w:t>
            </w:r>
            <w:r w:rsidRPr="00047DD5"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 les lieux</w:t>
            </w: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Loc</w:t>
            </w:r>
            <w:proofErr w:type="spellEnd"/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)</w:t>
            </w:r>
            <w:r>
              <w:rPr>
                <w:rStyle w:val="FootnoteReference"/>
                <w:rFonts w:ascii="Courier New" w:hAnsi="Courier New" w:cs="Courier New"/>
                <w:i/>
                <w:sz w:val="20"/>
                <w:szCs w:val="20"/>
                <w:lang w:val="fr-CA"/>
              </w:rPr>
              <w:footnoteReference w:id="8"/>
            </w: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.</w:t>
            </w:r>
          </w:p>
          <w:p w:rsidR="001E5992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1E5992" w:rsidRPr="00EB6543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1E5992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Évacuer </w:t>
            </w:r>
          </w:p>
        </w:tc>
      </w:tr>
      <w:tr w:rsidR="00047DD5" w:rsidRPr="00047DD5" w:rsidTr="001E183C">
        <w:tc>
          <w:tcPr>
            <w:tcW w:w="2410" w:type="dxa"/>
          </w:tcPr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+ SN</w:t>
            </w:r>
            <w:r w:rsidR="001E5992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544" w:type="dxa"/>
          </w:tcPr>
          <w:p w:rsidR="00047DD5" w:rsidRPr="00047DD5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Marie a quitté Pierre</w:t>
            </w:r>
          </w:p>
          <w:p w:rsidR="00047DD5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047DD5" w:rsidRPr="00EB6543" w:rsidRDefault="00047DD5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047DD5" w:rsidRDefault="001E5992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Abandonner ; se séparer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de </w:t>
            </w:r>
            <w:r w:rsidRPr="001E59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 w:eastAsia="el-GR"/>
              </w:rPr>
              <w:t xml:space="preserve"> </w:t>
            </w:r>
          </w:p>
        </w:tc>
      </w:tr>
      <w:tr w:rsidR="002A33A6" w:rsidRPr="00047DD5" w:rsidTr="001E183C">
        <w:tc>
          <w:tcPr>
            <w:tcW w:w="2410" w:type="dxa"/>
          </w:tcPr>
          <w:p w:rsidR="002A33A6" w:rsidRDefault="00A8227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S</w:t>
            </w:r>
            <w:r w:rsidR="002A33A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N </w:t>
            </w:r>
            <w:proofErr w:type="spellStart"/>
            <w:r w:rsidR="002A33A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Vnég</w:t>
            </w:r>
            <w:proofErr w:type="spellEnd"/>
            <w:r w:rsidR="002A33A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</w:t>
            </w:r>
          </w:p>
        </w:tc>
        <w:tc>
          <w:tcPr>
            <w:tcW w:w="3544" w:type="dxa"/>
          </w:tcPr>
          <w:p w:rsidR="002A33A6" w:rsidRPr="002A33A6" w:rsidRDefault="002A33A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 xml:space="preserve">Ne quittez pas </w:t>
            </w:r>
            <w:r w:rsidRPr="002A33A6">
              <w:rPr>
                <w:rFonts w:ascii="Courier New" w:hAnsi="Courier New" w:cs="Courier New"/>
                <w:sz w:val="20"/>
                <w:szCs w:val="20"/>
                <w:lang w:val="fr-CA"/>
              </w:rPr>
              <w:t>(niveau standard)</w:t>
            </w:r>
            <w:r>
              <w:rPr>
                <w:rStyle w:val="FootnoteReference"/>
                <w:rFonts w:ascii="Courier New" w:hAnsi="Courier New" w:cs="Courier New"/>
                <w:sz w:val="20"/>
                <w:szCs w:val="20"/>
                <w:lang w:val="fr-CA"/>
              </w:rPr>
              <w:footnoteReference w:id="9"/>
            </w:r>
          </w:p>
          <w:p w:rsidR="002A33A6" w:rsidRDefault="002A33A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2A33A6" w:rsidRPr="00EB6543" w:rsidRDefault="002A33A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2A33A6" w:rsidRDefault="002A33A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Ne pas raccrocher</w:t>
            </w:r>
          </w:p>
        </w:tc>
      </w:tr>
      <w:tr w:rsidR="002228FD" w:rsidRPr="00047DD5" w:rsidTr="001E183C">
        <w:tc>
          <w:tcPr>
            <w:tcW w:w="2410" w:type="dxa"/>
          </w:tcPr>
          <w:p w:rsidR="002228FD" w:rsidRDefault="00A82276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 S</w:t>
            </w:r>
            <w:r w:rsidR="002228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N </w:t>
            </w:r>
            <w:proofErr w:type="spellStart"/>
            <w:r w:rsidR="002228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Prép</w:t>
            </w:r>
            <w:proofErr w:type="spellEnd"/>
            <w:r w:rsidR="002228FD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SN temps </w:t>
            </w:r>
          </w:p>
        </w:tc>
        <w:tc>
          <w:tcPr>
            <w:tcW w:w="3544" w:type="dxa"/>
          </w:tcPr>
          <w:p w:rsidR="002228FD" w:rsidRPr="002A33A6" w:rsidRDefault="002228FD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val="fr-CA"/>
              </w:rPr>
              <w:t>Je quitte le travail à sept heures du soir</w:t>
            </w:r>
          </w:p>
          <w:p w:rsidR="002228FD" w:rsidRDefault="002228FD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  <w:p w:rsidR="002228FD" w:rsidRPr="00EB6543" w:rsidRDefault="002228FD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 w:eastAsia="el-GR"/>
              </w:rPr>
            </w:pPr>
          </w:p>
        </w:tc>
        <w:tc>
          <w:tcPr>
            <w:tcW w:w="3260" w:type="dxa"/>
          </w:tcPr>
          <w:p w:rsidR="002228FD" w:rsidRDefault="002228FD" w:rsidP="001E183C">
            <w:pPr>
              <w:pStyle w:val="ListParagraph"/>
              <w:tabs>
                <w:tab w:val="left" w:pos="120"/>
                <w:tab w:val="left" w:pos="840"/>
                <w:tab w:val="left" w:pos="91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Arrêter de travailler</w:t>
            </w:r>
          </w:p>
        </w:tc>
      </w:tr>
    </w:tbl>
    <w:p w:rsidR="002A33A6" w:rsidRDefault="002A33A6" w:rsidP="002A33A6">
      <w:pPr>
        <w:pStyle w:val="ListParagraph"/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fr-CA" w:eastAsia="el-GR"/>
        </w:rPr>
      </w:pPr>
    </w:p>
    <w:p w:rsidR="00047DD5" w:rsidRPr="002228FD" w:rsidRDefault="002228FD" w:rsidP="002228FD">
      <w:pPr>
        <w:tabs>
          <w:tab w:val="left" w:pos="120"/>
          <w:tab w:val="left" w:pos="8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</w:pPr>
      <w:r w:rsidRPr="008C76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el-GR"/>
        </w:rPr>
        <w:t>Commentaire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 : Le verbe </w:t>
      </w:r>
      <w:r w:rsidRPr="002228FD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r-CA" w:eastAsia="el-GR"/>
        </w:rPr>
        <w:t>quitter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>a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 6 emplois. Il entre dans des structures transitives. Parfois les sous-structures sont plus fréquentes à l’oral : Il a quitté le Congo ; Je quitte à sept heures du soir. Des compléments sont alors omis</w:t>
      </w:r>
      <w:r w:rsidR="00D922E8">
        <w:rPr>
          <w:rStyle w:val="FootnoteReference"/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footnoteReference w:id="10"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l-GR"/>
        </w:rPr>
        <w:t xml:space="preserve"> : Il a quitté le Congo (pour la France), je quitte (le travail) à 7 heures du soir. </w:t>
      </w:r>
    </w:p>
    <w:p w:rsidR="00F752A5" w:rsidRPr="0031326F" w:rsidRDefault="00F752A5" w:rsidP="00F752A5">
      <w:pPr>
        <w:rPr>
          <w:lang w:val="fr-CA"/>
        </w:rPr>
      </w:pPr>
    </w:p>
    <w:p w:rsidR="0014780F" w:rsidRPr="0031326F" w:rsidRDefault="0014780F">
      <w:pPr>
        <w:rPr>
          <w:lang w:val="fr-CA"/>
        </w:rPr>
      </w:pPr>
    </w:p>
    <w:sectPr w:rsidR="0014780F" w:rsidRPr="0031326F">
      <w:footerReference w:type="defaul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39" w:rsidRDefault="00775139" w:rsidP="00F85759">
      <w:pPr>
        <w:spacing w:after="0" w:line="240" w:lineRule="auto"/>
      </w:pPr>
      <w:r>
        <w:separator/>
      </w:r>
    </w:p>
  </w:endnote>
  <w:endnote w:type="continuationSeparator" w:id="0">
    <w:p w:rsidR="00775139" w:rsidRDefault="00775139" w:rsidP="00F8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0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543" w:rsidRDefault="00931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8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543" w:rsidRDefault="00931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39" w:rsidRDefault="00775139" w:rsidP="00F85759">
      <w:pPr>
        <w:spacing w:after="0" w:line="240" w:lineRule="auto"/>
      </w:pPr>
      <w:r>
        <w:separator/>
      </w:r>
    </w:p>
  </w:footnote>
  <w:footnote w:type="continuationSeparator" w:id="0">
    <w:p w:rsidR="00775139" w:rsidRDefault="00775139" w:rsidP="00F85759">
      <w:pPr>
        <w:spacing w:after="0" w:line="240" w:lineRule="auto"/>
      </w:pPr>
      <w:r>
        <w:continuationSeparator/>
      </w:r>
    </w:p>
  </w:footnote>
  <w:footnote w:id="1">
    <w:p w:rsidR="00092BC6" w:rsidRPr="00092BC6" w:rsidRDefault="00092BC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092BC6">
        <w:rPr>
          <w:lang w:val="fr-CA"/>
        </w:rPr>
        <w:t xml:space="preserve"> </w:t>
      </w:r>
      <w:r>
        <w:rPr>
          <w:lang w:val="fr-CA"/>
        </w:rPr>
        <w:t xml:space="preserve">Surgir, se révéler, apparaître : </w:t>
      </w:r>
      <w:r>
        <w:t>προέκυψε</w:t>
      </w:r>
      <w:r w:rsidRPr="00092BC6">
        <w:rPr>
          <w:lang w:val="fr-CA"/>
        </w:rPr>
        <w:t>.</w:t>
      </w:r>
    </w:p>
  </w:footnote>
  <w:footnote w:id="2">
    <w:p w:rsidR="00092BC6" w:rsidRPr="00D26CF6" w:rsidRDefault="00092BC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092BC6">
        <w:rPr>
          <w:lang w:val="fr-CA"/>
        </w:rPr>
        <w:t xml:space="preserve"> </w:t>
      </w:r>
      <w:r>
        <w:rPr>
          <w:lang w:val="fr-CA"/>
        </w:rPr>
        <w:t xml:space="preserve">Apparaître : </w:t>
      </w:r>
      <w:r>
        <w:t>εμφανίστηκε</w:t>
      </w:r>
      <w:r w:rsidRPr="00D26CF6">
        <w:rPr>
          <w:lang w:val="fr-CA"/>
        </w:rPr>
        <w:t xml:space="preserve">. </w:t>
      </w:r>
    </w:p>
  </w:footnote>
  <w:footnote w:id="3">
    <w:p w:rsidR="00092BC6" w:rsidRPr="00D26CF6" w:rsidRDefault="00092BC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092BC6">
        <w:rPr>
          <w:lang w:val="fr-CA"/>
        </w:rPr>
        <w:t xml:space="preserve"> </w:t>
      </w:r>
      <w:r>
        <w:rPr>
          <w:lang w:val="fr-CA"/>
        </w:rPr>
        <w:t xml:space="preserve">Débouler : </w:t>
      </w:r>
      <w:r>
        <w:t>έσκασε</w:t>
      </w:r>
      <w:r w:rsidRPr="00D26CF6">
        <w:rPr>
          <w:lang w:val="fr-CA"/>
        </w:rPr>
        <w:t xml:space="preserve"> </w:t>
      </w:r>
      <w:r>
        <w:t>μύτη</w:t>
      </w:r>
      <w:r w:rsidRPr="00D26CF6">
        <w:rPr>
          <w:lang w:val="fr-CA"/>
        </w:rPr>
        <w:t>.</w:t>
      </w:r>
    </w:p>
  </w:footnote>
  <w:footnote w:id="4">
    <w:p w:rsidR="00AC1359" w:rsidRPr="00AC1359" w:rsidRDefault="00AC1359">
      <w:pPr>
        <w:pStyle w:val="FootnoteText"/>
      </w:pPr>
      <w:r>
        <w:rPr>
          <w:rStyle w:val="FootnoteReference"/>
        </w:rPr>
        <w:footnoteRef/>
      </w:r>
      <w:r w:rsidRPr="00AC1359">
        <w:rPr>
          <w:lang w:val="fr-CA"/>
        </w:rPr>
        <w:t xml:space="preserve"> </w:t>
      </w:r>
      <w:r>
        <w:rPr>
          <w:lang w:val="fr-CA"/>
        </w:rPr>
        <w:t xml:space="preserve">Italiques : </w:t>
      </w:r>
      <w:r>
        <w:t xml:space="preserve">πλάγια γράμματα. </w:t>
      </w:r>
    </w:p>
  </w:footnote>
  <w:footnote w:id="5">
    <w:p w:rsidR="004F045C" w:rsidRPr="00F85759" w:rsidRDefault="004F045C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F85759">
        <w:rPr>
          <w:lang w:val="fr-CA"/>
        </w:rPr>
        <w:t xml:space="preserve"> </w:t>
      </w:r>
      <w:r>
        <w:t>Ι</w:t>
      </w:r>
      <w:proofErr w:type="spellStart"/>
      <w:r>
        <w:rPr>
          <w:lang w:val="fr-CA"/>
        </w:rPr>
        <w:t>l</w:t>
      </w:r>
      <w:proofErr w:type="spellEnd"/>
      <w:r>
        <w:rPr>
          <w:lang w:val="fr-CA"/>
        </w:rPr>
        <w:t xml:space="preserve"> fait le clown : il fait le pitre, le guignol (κ</w:t>
      </w:r>
      <w:r>
        <w:t>άνει</w:t>
      </w:r>
      <w:r w:rsidRPr="00F85759">
        <w:rPr>
          <w:lang w:val="fr-CA"/>
        </w:rPr>
        <w:t xml:space="preserve"> </w:t>
      </w:r>
      <w:r>
        <w:t>τον</w:t>
      </w:r>
      <w:r w:rsidRPr="00F85759">
        <w:rPr>
          <w:lang w:val="fr-CA"/>
        </w:rPr>
        <w:t xml:space="preserve"> </w:t>
      </w:r>
      <w:r>
        <w:t>καραγκιόζη</w:t>
      </w:r>
      <w:r w:rsidRPr="00F85759">
        <w:rPr>
          <w:lang w:val="fr-CA"/>
        </w:rPr>
        <w:t xml:space="preserve">). </w:t>
      </w:r>
    </w:p>
  </w:footnote>
  <w:footnote w:id="6">
    <w:p w:rsidR="008C76BF" w:rsidRPr="00D26CF6" w:rsidRDefault="008C76BF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C76BF">
        <w:rPr>
          <w:lang w:val="fr-CA"/>
        </w:rPr>
        <w:t xml:space="preserve"> </w:t>
      </w:r>
      <w:r>
        <w:rPr>
          <w:lang w:val="fr-CA"/>
        </w:rPr>
        <w:t xml:space="preserve">T’en fais pas : </w:t>
      </w:r>
      <w:r>
        <w:t>μη</w:t>
      </w:r>
      <w:r w:rsidRPr="008C76BF">
        <w:rPr>
          <w:lang w:val="fr-CA"/>
        </w:rPr>
        <w:t xml:space="preserve"> </w:t>
      </w:r>
      <w:proofErr w:type="gramStart"/>
      <w:r>
        <w:t>νοιάζεσαι</w:t>
      </w:r>
      <w:r w:rsidRPr="008C76BF">
        <w:rPr>
          <w:lang w:val="fr-CA"/>
        </w:rPr>
        <w:t>!</w:t>
      </w:r>
      <w:proofErr w:type="gramEnd"/>
      <w:r w:rsidRPr="008C76BF">
        <w:rPr>
          <w:lang w:val="fr-CA"/>
        </w:rPr>
        <w:t xml:space="preserve"> </w:t>
      </w:r>
      <w:r>
        <w:rPr>
          <w:lang w:val="fr-CA"/>
        </w:rPr>
        <w:t>M</w:t>
      </w:r>
      <w:r>
        <w:t>η</w:t>
      </w:r>
      <w:r w:rsidRPr="00D26CF6">
        <w:rPr>
          <w:lang w:val="fr-CA"/>
        </w:rPr>
        <w:t xml:space="preserve"> </w:t>
      </w:r>
      <w:r>
        <w:t>στεναχωριέσαι</w:t>
      </w:r>
      <w:r w:rsidRPr="00D26CF6">
        <w:rPr>
          <w:lang w:val="fr-CA"/>
        </w:rPr>
        <w:t xml:space="preserve">. </w:t>
      </w:r>
    </w:p>
  </w:footnote>
  <w:footnote w:id="7">
    <w:p w:rsidR="00E649A7" w:rsidRDefault="0017335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173352">
        <w:rPr>
          <w:lang w:val="fr-CA"/>
        </w:rPr>
        <w:t xml:space="preserve"> </w:t>
      </w:r>
      <w:r w:rsidR="00067E71">
        <w:rPr>
          <w:lang w:val="fr-CA"/>
        </w:rPr>
        <w:t>Pronominalisation</w:t>
      </w:r>
      <w:r>
        <w:rPr>
          <w:lang w:val="fr-CA"/>
        </w:rPr>
        <w:t xml:space="preserve"> : </w:t>
      </w:r>
      <w:r w:rsidR="00E649A7">
        <w:rPr>
          <w:lang w:val="fr-CA"/>
        </w:rPr>
        <w:t>un complément est remplacé par un pronom (</w:t>
      </w:r>
      <w:r>
        <w:t>αντωνυμιοποίηση</w:t>
      </w:r>
      <w:r w:rsidR="00E649A7">
        <w:rPr>
          <w:lang w:val="fr-CA"/>
        </w:rPr>
        <w:t>). :</w:t>
      </w:r>
    </w:p>
    <w:p w:rsidR="00E649A7" w:rsidRDefault="00E649A7">
      <w:pPr>
        <w:pStyle w:val="FootnoteText"/>
        <w:rPr>
          <w:lang w:val="fr-CA"/>
        </w:rPr>
      </w:pPr>
      <w:r>
        <w:rPr>
          <w:lang w:val="fr-CA"/>
        </w:rPr>
        <w:t xml:space="preserve">Paul se fait </w:t>
      </w:r>
      <w:r w:rsidRPr="00E649A7">
        <w:rPr>
          <w:u w:val="single"/>
          <w:lang w:val="fr-CA"/>
        </w:rPr>
        <w:t>des soucis</w:t>
      </w:r>
      <w:r>
        <w:rPr>
          <w:lang w:val="fr-CA"/>
        </w:rPr>
        <w:t xml:space="preserve"> pour son fils </w:t>
      </w:r>
    </w:p>
    <w:p w:rsidR="00173352" w:rsidRPr="00E649A7" w:rsidRDefault="00E649A7">
      <w:pPr>
        <w:pStyle w:val="FootnoteText"/>
        <w:rPr>
          <w:lang w:val="fr-CA"/>
        </w:rPr>
      </w:pPr>
      <w:r>
        <w:rPr>
          <w:lang w:val="fr-CA"/>
        </w:rPr>
        <w:t xml:space="preserve">Paul </w:t>
      </w:r>
      <w:r w:rsidRPr="00E649A7">
        <w:rPr>
          <w:lang w:val="fr-CA"/>
        </w:rPr>
        <w:t>s’</w:t>
      </w:r>
      <w:r w:rsidRPr="00E649A7">
        <w:rPr>
          <w:u w:val="single"/>
          <w:lang w:val="fr-CA"/>
        </w:rPr>
        <w:t>en</w:t>
      </w:r>
      <w:r w:rsidRPr="00E649A7">
        <w:rPr>
          <w:lang w:val="fr-CA"/>
        </w:rPr>
        <w:t xml:space="preserve"> fait</w:t>
      </w:r>
      <w:r>
        <w:rPr>
          <w:lang w:val="fr-CA"/>
        </w:rPr>
        <w:t xml:space="preserve"> pour son fils. </w:t>
      </w:r>
    </w:p>
  </w:footnote>
  <w:footnote w:id="8">
    <w:p w:rsidR="001E5992" w:rsidRPr="001E5992" w:rsidRDefault="001E5992" w:rsidP="001E5992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46744F">
        <w:rPr>
          <w:lang w:val="fr-CA"/>
        </w:rPr>
        <w:t xml:space="preserve"> </w:t>
      </w:r>
      <w:proofErr w:type="spellStart"/>
      <w:r>
        <w:rPr>
          <w:lang w:val="fr-CA"/>
        </w:rPr>
        <w:t>Loc</w:t>
      </w:r>
      <w:proofErr w:type="spellEnd"/>
      <w:r>
        <w:rPr>
          <w:lang w:val="fr-CA"/>
        </w:rPr>
        <w:t xml:space="preserve"> : locution. </w:t>
      </w:r>
    </w:p>
  </w:footnote>
  <w:footnote w:id="9">
    <w:p w:rsidR="002A33A6" w:rsidRPr="0046744F" w:rsidRDefault="002A33A6" w:rsidP="002A33A6">
      <w:pPr>
        <w:pStyle w:val="FootnoteText"/>
        <w:jc w:val="both"/>
        <w:rPr>
          <w:lang w:val="fr-CA"/>
        </w:rPr>
      </w:pPr>
      <w:r>
        <w:rPr>
          <w:rStyle w:val="FootnoteReference"/>
        </w:rPr>
        <w:footnoteRef/>
      </w:r>
      <w:r w:rsidRPr="0046744F">
        <w:rPr>
          <w:lang w:val="fr-CA"/>
        </w:rPr>
        <w:t xml:space="preserve"> </w:t>
      </w:r>
      <w:r>
        <w:rPr>
          <w:lang w:val="fr-CA"/>
        </w:rPr>
        <w:t xml:space="preserve">Équivalence en grec : </w:t>
      </w:r>
      <w:r>
        <w:t>Περιμένετε</w:t>
      </w:r>
      <w:r w:rsidRPr="0046744F">
        <w:rPr>
          <w:lang w:val="fr-CA"/>
        </w:rPr>
        <w:t xml:space="preserve"> </w:t>
      </w:r>
      <w:r>
        <w:t>παρακαλώ</w:t>
      </w:r>
      <w:r w:rsidRPr="0046744F">
        <w:rPr>
          <w:lang w:val="fr-CA"/>
        </w:rPr>
        <w:t xml:space="preserve">. </w:t>
      </w:r>
    </w:p>
    <w:p w:rsidR="00A554C6" w:rsidRDefault="002A33A6" w:rsidP="002A33A6">
      <w:pPr>
        <w:pStyle w:val="FootnoteText"/>
        <w:jc w:val="both"/>
        <w:rPr>
          <w:lang w:val="fr-CA"/>
        </w:rPr>
      </w:pPr>
      <w:r>
        <w:rPr>
          <w:lang w:val="fr-CA"/>
        </w:rPr>
        <w:t>Ne quittez pas. Synonyme : Patientez ! (</w:t>
      </w:r>
      <w:proofErr w:type="gramStart"/>
      <w:r>
        <w:rPr>
          <w:lang w:val="fr-CA"/>
        </w:rPr>
        <w:t>niveau</w:t>
      </w:r>
      <w:proofErr w:type="gramEnd"/>
      <w:r>
        <w:rPr>
          <w:lang w:val="fr-CA"/>
        </w:rPr>
        <w:t xml:space="preserve"> soutenu). </w:t>
      </w:r>
    </w:p>
    <w:p w:rsidR="002A33A6" w:rsidRPr="00AC1359" w:rsidRDefault="002A33A6" w:rsidP="002A33A6">
      <w:pPr>
        <w:pStyle w:val="FootnoteText"/>
        <w:jc w:val="both"/>
        <w:rPr>
          <w:lang w:val="fr-CA"/>
        </w:rPr>
      </w:pPr>
      <w:r w:rsidRPr="00AC1359">
        <w:rPr>
          <w:lang w:val="fr-CA"/>
        </w:rPr>
        <w:t>É</w:t>
      </w:r>
      <w:r>
        <w:rPr>
          <w:lang w:val="fr-CA"/>
        </w:rPr>
        <w:t>quivalence</w:t>
      </w:r>
      <w:r w:rsidRPr="00AC1359">
        <w:rPr>
          <w:lang w:val="fr-CA"/>
        </w:rPr>
        <w:t xml:space="preserve"> </w:t>
      </w:r>
      <w:r>
        <w:rPr>
          <w:lang w:val="fr-CA"/>
        </w:rPr>
        <w:t>en</w:t>
      </w:r>
      <w:r w:rsidRPr="00AC1359">
        <w:rPr>
          <w:lang w:val="fr-CA"/>
        </w:rPr>
        <w:t xml:space="preserve"> </w:t>
      </w:r>
      <w:r>
        <w:rPr>
          <w:lang w:val="fr-CA"/>
        </w:rPr>
        <w:t>grec </w:t>
      </w:r>
      <w:r w:rsidRPr="00AC1359">
        <w:rPr>
          <w:lang w:val="fr-CA"/>
        </w:rPr>
        <w:t xml:space="preserve">: </w:t>
      </w:r>
      <w:r>
        <w:t>Αναμείνατε</w:t>
      </w:r>
      <w:r w:rsidRPr="00AC1359">
        <w:rPr>
          <w:lang w:val="fr-CA"/>
        </w:rPr>
        <w:t xml:space="preserve"> </w:t>
      </w:r>
      <w:r>
        <w:t>στο</w:t>
      </w:r>
      <w:r w:rsidRPr="00AC1359">
        <w:rPr>
          <w:lang w:val="fr-CA"/>
        </w:rPr>
        <w:t xml:space="preserve"> </w:t>
      </w:r>
      <w:r>
        <w:t>ακουστικό</w:t>
      </w:r>
      <w:r w:rsidRPr="00AC1359">
        <w:rPr>
          <w:lang w:val="fr-CA"/>
        </w:rPr>
        <w:t xml:space="preserve"> </w:t>
      </w:r>
      <w:proofErr w:type="gramStart"/>
      <w:r>
        <w:t>σας</w:t>
      </w:r>
      <w:r w:rsidRPr="00AC1359">
        <w:rPr>
          <w:lang w:val="fr-CA"/>
        </w:rPr>
        <w:t>!</w:t>
      </w:r>
      <w:proofErr w:type="gramEnd"/>
    </w:p>
  </w:footnote>
  <w:footnote w:id="10">
    <w:p w:rsidR="00D922E8" w:rsidRDefault="00D922E8" w:rsidP="00D922E8">
      <w:pPr>
        <w:pStyle w:val="FootnoteText"/>
        <w:jc w:val="both"/>
        <w:rPr>
          <w:lang w:val="fr-CA"/>
        </w:rPr>
      </w:pPr>
      <w:r>
        <w:rPr>
          <w:rStyle w:val="FootnoteReference"/>
        </w:rPr>
        <w:footnoteRef/>
      </w:r>
      <w:r w:rsidRPr="00D922E8">
        <w:rPr>
          <w:lang w:val="fr-CA"/>
        </w:rPr>
        <w:t xml:space="preserve"> </w:t>
      </w:r>
      <w:r>
        <w:rPr>
          <w:lang w:val="fr-CA"/>
        </w:rPr>
        <w:t xml:space="preserve">La question des compléments essentiels se pose ici. </w:t>
      </w:r>
      <w:proofErr w:type="spellStart"/>
      <w:r w:rsidRPr="00D922E8">
        <w:rPr>
          <w:i/>
          <w:lang w:val="fr-CA"/>
        </w:rPr>
        <w:t>Qutter</w:t>
      </w:r>
      <w:proofErr w:type="spellEnd"/>
      <w:r>
        <w:rPr>
          <w:lang w:val="fr-CA"/>
        </w:rPr>
        <w:t xml:space="preserve"> a deux compléments essentiels dans la phrase :</w:t>
      </w:r>
    </w:p>
    <w:p w:rsidR="00D922E8" w:rsidRPr="00A554C6" w:rsidRDefault="00D922E8" w:rsidP="00D922E8">
      <w:pPr>
        <w:pStyle w:val="FootnoteText"/>
        <w:ind w:firstLine="720"/>
        <w:jc w:val="both"/>
      </w:pPr>
      <w:r>
        <w:rPr>
          <w:lang w:val="fr-CA"/>
        </w:rPr>
        <w:t xml:space="preserve">Il a quitté </w:t>
      </w:r>
      <w:r w:rsidRPr="00D922E8">
        <w:rPr>
          <w:u w:val="single"/>
          <w:lang w:val="fr-CA"/>
        </w:rPr>
        <w:t xml:space="preserve">le </w:t>
      </w:r>
      <w:proofErr w:type="gramStart"/>
      <w:r w:rsidRPr="00D922E8">
        <w:rPr>
          <w:u w:val="single"/>
          <w:lang w:val="fr-CA"/>
        </w:rPr>
        <w:t>Congo</w:t>
      </w:r>
      <w:r>
        <w:rPr>
          <w:lang w:val="fr-CA"/>
        </w:rPr>
        <w:t xml:space="preserve">  </w:t>
      </w:r>
      <w:r w:rsidRPr="00D922E8">
        <w:rPr>
          <w:u w:val="single"/>
          <w:lang w:val="fr-CA"/>
        </w:rPr>
        <w:t>pour</w:t>
      </w:r>
      <w:proofErr w:type="gramEnd"/>
      <w:r w:rsidRPr="00D922E8">
        <w:rPr>
          <w:u w:val="single"/>
          <w:lang w:val="fr-CA"/>
        </w:rPr>
        <w:t xml:space="preserve"> la France</w:t>
      </w:r>
      <w:r>
        <w:rPr>
          <w:lang w:val="fr-CA"/>
        </w:rPr>
        <w:t xml:space="preserve">. </w:t>
      </w:r>
      <w:r w:rsidR="00A554C6" w:rsidRPr="00A554C6">
        <w:t>(</w:t>
      </w:r>
      <w:r w:rsidR="00A554C6">
        <w:t>εγκατέλειψε μια χώρα για μια άλλη)</w:t>
      </w:r>
    </w:p>
    <w:p w:rsidR="00D922E8" w:rsidRDefault="00D922E8" w:rsidP="00D922E8">
      <w:pPr>
        <w:pStyle w:val="FootnoteText"/>
        <w:jc w:val="both"/>
        <w:rPr>
          <w:lang w:val="fr-CA"/>
        </w:rPr>
      </w:pPr>
      <w:r>
        <w:rPr>
          <w:lang w:val="fr-CA"/>
        </w:rPr>
        <w:t xml:space="preserve">De même </w:t>
      </w:r>
      <w:r w:rsidRPr="00D922E8">
        <w:rPr>
          <w:i/>
          <w:lang w:val="fr-CA"/>
        </w:rPr>
        <w:t>quitter</w:t>
      </w:r>
      <w:r>
        <w:rPr>
          <w:lang w:val="fr-CA"/>
        </w:rPr>
        <w:t xml:space="preserve"> </w:t>
      </w:r>
      <w:proofErr w:type="gramStart"/>
      <w:r>
        <w:rPr>
          <w:lang w:val="fr-CA"/>
        </w:rPr>
        <w:t>a</w:t>
      </w:r>
      <w:proofErr w:type="gramEnd"/>
      <w:r>
        <w:rPr>
          <w:lang w:val="fr-CA"/>
        </w:rPr>
        <w:t xml:space="preserve"> également deux compléments essentiels dans la phrase : </w:t>
      </w:r>
    </w:p>
    <w:p w:rsidR="00D922E8" w:rsidRPr="00A554C6" w:rsidRDefault="00D922E8" w:rsidP="00D922E8">
      <w:pPr>
        <w:pStyle w:val="FootnoteText"/>
        <w:ind w:firstLine="720"/>
        <w:jc w:val="both"/>
      </w:pPr>
      <w:r>
        <w:rPr>
          <w:lang w:val="fr-CA"/>
        </w:rPr>
        <w:t xml:space="preserve">Je quitte </w:t>
      </w:r>
      <w:r w:rsidRPr="00D922E8">
        <w:rPr>
          <w:u w:val="single"/>
          <w:lang w:val="fr-CA"/>
        </w:rPr>
        <w:t xml:space="preserve">le </w:t>
      </w:r>
      <w:proofErr w:type="gramStart"/>
      <w:r w:rsidRPr="00D922E8">
        <w:rPr>
          <w:u w:val="single"/>
          <w:lang w:val="fr-CA"/>
        </w:rPr>
        <w:t>travail</w:t>
      </w:r>
      <w:r>
        <w:rPr>
          <w:lang w:val="fr-CA"/>
        </w:rPr>
        <w:t xml:space="preserve">  </w:t>
      </w:r>
      <w:r w:rsidRPr="00D922E8">
        <w:rPr>
          <w:u w:val="single"/>
          <w:lang w:val="fr-CA"/>
        </w:rPr>
        <w:t>à</w:t>
      </w:r>
      <w:proofErr w:type="gramEnd"/>
      <w:r w:rsidRPr="00D922E8">
        <w:rPr>
          <w:u w:val="single"/>
          <w:lang w:val="fr-CA"/>
        </w:rPr>
        <w:t xml:space="preserve"> 7 heures</w:t>
      </w:r>
      <w:r>
        <w:rPr>
          <w:lang w:val="fr-CA"/>
        </w:rPr>
        <w:t xml:space="preserve">. </w:t>
      </w:r>
      <w:r w:rsidR="00A554C6">
        <w:t>(σχολάει από τη δουλειά του την τάδε ώρα)</w:t>
      </w:r>
    </w:p>
    <w:p w:rsidR="00D922E8" w:rsidRDefault="00D922E8" w:rsidP="00D922E8">
      <w:pPr>
        <w:pStyle w:val="FootnoteText"/>
        <w:jc w:val="both"/>
        <w:rPr>
          <w:lang w:val="fr-CA"/>
        </w:rPr>
      </w:pPr>
      <w:r>
        <w:rPr>
          <w:lang w:val="fr-CA"/>
        </w:rPr>
        <w:t xml:space="preserve">Par contre </w:t>
      </w:r>
      <w:r w:rsidRPr="00D922E8">
        <w:rPr>
          <w:i/>
          <w:lang w:val="fr-CA"/>
        </w:rPr>
        <w:t>quitter</w:t>
      </w:r>
      <w:r>
        <w:rPr>
          <w:lang w:val="fr-CA"/>
        </w:rPr>
        <w:t xml:space="preserve"> </w:t>
      </w:r>
      <w:proofErr w:type="gramStart"/>
      <w:r>
        <w:rPr>
          <w:lang w:val="fr-CA"/>
        </w:rPr>
        <w:t>a</w:t>
      </w:r>
      <w:proofErr w:type="gramEnd"/>
      <w:r>
        <w:rPr>
          <w:lang w:val="fr-CA"/>
        </w:rPr>
        <w:t xml:space="preserve"> un seul complément dans la phrase :</w:t>
      </w:r>
    </w:p>
    <w:p w:rsidR="00D922E8" w:rsidRPr="00A554C6" w:rsidRDefault="00D922E8" w:rsidP="00D922E8">
      <w:pPr>
        <w:pStyle w:val="FootnoteText"/>
        <w:ind w:firstLine="720"/>
        <w:jc w:val="both"/>
      </w:pPr>
      <w:r>
        <w:rPr>
          <w:lang w:val="fr-CA"/>
        </w:rPr>
        <w:t xml:space="preserve"> Il a quitté </w:t>
      </w:r>
      <w:r w:rsidRPr="00D922E8">
        <w:rPr>
          <w:u w:val="single"/>
          <w:lang w:val="fr-CA"/>
        </w:rPr>
        <w:t>le syndicat</w:t>
      </w:r>
      <w:r>
        <w:rPr>
          <w:lang w:val="fr-CA"/>
        </w:rPr>
        <w:t xml:space="preserve"> il y a un mois. </w:t>
      </w:r>
      <w:r w:rsidR="00A554C6">
        <w:t>(εγκατέλειψε το συνδικάτο).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09F"/>
    <w:multiLevelType w:val="hybridMultilevel"/>
    <w:tmpl w:val="1D301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CF8"/>
    <w:multiLevelType w:val="hybridMultilevel"/>
    <w:tmpl w:val="593CE96C"/>
    <w:lvl w:ilvl="0" w:tplc="5EC894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93"/>
    <w:rsid w:val="00023E4B"/>
    <w:rsid w:val="00032FA9"/>
    <w:rsid w:val="00047DD5"/>
    <w:rsid w:val="00067E71"/>
    <w:rsid w:val="00092BC6"/>
    <w:rsid w:val="0014780F"/>
    <w:rsid w:val="00173352"/>
    <w:rsid w:val="001D28EB"/>
    <w:rsid w:val="001E5992"/>
    <w:rsid w:val="00205D51"/>
    <w:rsid w:val="002228FD"/>
    <w:rsid w:val="002A33A6"/>
    <w:rsid w:val="0031326F"/>
    <w:rsid w:val="003707E9"/>
    <w:rsid w:val="003C0CEC"/>
    <w:rsid w:val="0046744F"/>
    <w:rsid w:val="004B4D32"/>
    <w:rsid w:val="004F045C"/>
    <w:rsid w:val="00506021"/>
    <w:rsid w:val="00620538"/>
    <w:rsid w:val="00634E6E"/>
    <w:rsid w:val="00775139"/>
    <w:rsid w:val="008A65FF"/>
    <w:rsid w:val="008B13DE"/>
    <w:rsid w:val="008B20A7"/>
    <w:rsid w:val="008C76BF"/>
    <w:rsid w:val="00931543"/>
    <w:rsid w:val="009B61A9"/>
    <w:rsid w:val="00A118D8"/>
    <w:rsid w:val="00A36690"/>
    <w:rsid w:val="00A546B1"/>
    <w:rsid w:val="00A554C6"/>
    <w:rsid w:val="00A82276"/>
    <w:rsid w:val="00AC08DC"/>
    <w:rsid w:val="00AC1359"/>
    <w:rsid w:val="00B14F86"/>
    <w:rsid w:val="00B50067"/>
    <w:rsid w:val="00B90043"/>
    <w:rsid w:val="00C71CB4"/>
    <w:rsid w:val="00CD103F"/>
    <w:rsid w:val="00D26CF6"/>
    <w:rsid w:val="00D66C4C"/>
    <w:rsid w:val="00D922E8"/>
    <w:rsid w:val="00DA11BC"/>
    <w:rsid w:val="00DC38CF"/>
    <w:rsid w:val="00E372DD"/>
    <w:rsid w:val="00E649A7"/>
    <w:rsid w:val="00EB6543"/>
    <w:rsid w:val="00F4077A"/>
    <w:rsid w:val="00F752A5"/>
    <w:rsid w:val="00F841C6"/>
    <w:rsid w:val="00F85759"/>
    <w:rsid w:val="00FC2393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01E"/>
  <w15:chartTrackingRefBased/>
  <w15:docId w15:val="{CDFF49A4-3DF4-4CB9-A231-4A661D9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021"/>
    <w:pPr>
      <w:ind w:left="720"/>
      <w:contextualSpacing/>
    </w:pPr>
  </w:style>
  <w:style w:type="table" w:styleId="TableGrid">
    <w:name w:val="Table Grid"/>
    <w:basedOn w:val="TableNormal"/>
    <w:uiPriority w:val="39"/>
    <w:rsid w:val="00B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C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7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7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7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43"/>
  </w:style>
  <w:style w:type="paragraph" w:styleId="Footer">
    <w:name w:val="footer"/>
    <w:basedOn w:val="Normal"/>
    <w:link w:val="FooterChar"/>
    <w:uiPriority w:val="99"/>
    <w:unhideWhenUsed/>
    <w:rsid w:val="00931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popper('show_context.pl?item=quitter&amp;start=5953271&amp;this_corp=Fr_le_monde.txt&amp;gaps=no_gaps&amp;sort_type=left&amp;search_type=equals&amp;unframed=true&amp;lingo=French')" TargetMode="External"/><Relationship Id="rId18" Type="http://schemas.openxmlformats.org/officeDocument/2006/relationships/hyperlink" Target="javascript:popper('show_context.pl?item=quitte&amp;start=146171&amp;this_corp=Fr_150k_parle.txt&amp;gaps=no_gaps&amp;sort_type=left&amp;search_type=equals&amp;unframed=true&amp;lingo=French')" TargetMode="External"/><Relationship Id="rId26" Type="http://schemas.openxmlformats.org/officeDocument/2006/relationships/hyperlink" Target="javascript:popper('show_context.pl?item=quitter&amp;start=3049810&amp;this_corp=Fr_le_monde.txt&amp;gaps=no_gaps&amp;sort_type=left&amp;search_type=equals&amp;unframed=true&amp;lingo=French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popper('show_context.pl?item=quitter&amp;start=1187978&amp;this_corp=Fr_le_monde.txt&amp;gaps=no_gaps&amp;sort_type=left&amp;search_type=equals&amp;unframed=true&amp;lingo=French'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popper('show_context.pl?item=quitter&amp;start=1999457&amp;this_corp=Fr_le_monde.txt&amp;gaps=no_gaps&amp;sort_type=left&amp;search_type=equals&amp;unframed=true&amp;lingo=French')" TargetMode="External"/><Relationship Id="rId17" Type="http://schemas.openxmlformats.org/officeDocument/2006/relationships/hyperlink" Target="javascript:popper('show_context.pl?item=quitter&amp;start=5973631&amp;this_corp=Fr_le_monde.txt&amp;gaps=no_gaps&amp;sort_type=left&amp;search_type=equals&amp;unframed=true&amp;lingo=French')" TargetMode="External"/><Relationship Id="rId25" Type="http://schemas.openxmlformats.org/officeDocument/2006/relationships/hyperlink" Target="javascript:popper('show_context.pl?item=quitter&amp;start=5953271&amp;this_corp=Fr_le_monde.txt&amp;gaps=no_gaps&amp;sort_type=left&amp;search_type=equals&amp;unframed=true&amp;lingo=French'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popper('show_context.pl?item=quitter&amp;start=5643018&amp;this_corp=Fr_le_monde.txt&amp;gaps=no_gaps&amp;sort_type=left&amp;search_type=equals&amp;unframed=true&amp;lingo=French')" TargetMode="External"/><Relationship Id="rId20" Type="http://schemas.openxmlformats.org/officeDocument/2006/relationships/hyperlink" Target="javascript:popper('show_context.pl?item=quitter&amp;start=279330&amp;this_corp=Fr_le_monde.txt&amp;gaps=no_gaps&amp;sort_type=left&amp;search_type=equals&amp;unframed=true&amp;lingo=French')" TargetMode="External"/><Relationship Id="rId29" Type="http://schemas.openxmlformats.org/officeDocument/2006/relationships/hyperlink" Target="javascript:popper('show_context.pl?item=quitter&amp;start=5973631&amp;this_corp=Fr_le_monde.txt&amp;gaps=no_gaps&amp;sort_type=left&amp;search_type=equals&amp;unframed=true&amp;lingo=French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popper('show_context.pl?item=quitter&amp;start=1984883&amp;this_corp=Fr_le_monde.txt&amp;gaps=no_gaps&amp;sort_type=left&amp;search_type=equals&amp;unframed=true&amp;lingo=French')" TargetMode="External"/><Relationship Id="rId24" Type="http://schemas.openxmlformats.org/officeDocument/2006/relationships/hyperlink" Target="javascript:popper('show_context.pl?item=quitter&amp;start=1999457&amp;this_corp=Fr_le_monde.txt&amp;gaps=no_gaps&amp;sort_type=left&amp;search_type=equals&amp;unframed=true&amp;lingo=French'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popper('show_context.pl?item=quitter&amp;start=6386851&amp;this_corp=Fr_le_monde.txt&amp;gaps=no_gaps&amp;sort_type=left&amp;search_type=equals&amp;unframed=true&amp;lingo=French')" TargetMode="External"/><Relationship Id="rId23" Type="http://schemas.openxmlformats.org/officeDocument/2006/relationships/hyperlink" Target="javascript:popper('show_context.pl?item=quitter&amp;start=1984883&amp;this_corp=Fr_le_monde.txt&amp;gaps=no_gaps&amp;sort_type=left&amp;search_type=equals&amp;unframed=true&amp;lingo=French')" TargetMode="External"/><Relationship Id="rId28" Type="http://schemas.openxmlformats.org/officeDocument/2006/relationships/hyperlink" Target="javascript:popper('show_context.pl?item=quitter&amp;start=5643018&amp;this_corp=Fr_le_monde.txt&amp;gaps=no_gaps&amp;sort_type=left&amp;search_type=equals&amp;unframed=true&amp;lingo=French')" TargetMode="External"/><Relationship Id="rId10" Type="http://schemas.openxmlformats.org/officeDocument/2006/relationships/hyperlink" Target="javascript:popper('show_context.pl?item=quitter&amp;start=3552524&amp;this_corp=Fr_le_monde.txt&amp;gaps=no_gaps&amp;sort_type=left&amp;search_type=equals&amp;unframed=true&amp;lingo=French')" TargetMode="External"/><Relationship Id="rId19" Type="http://schemas.openxmlformats.org/officeDocument/2006/relationships/hyperlink" Target="javascript:popper('show_context.pl?item=quitte&amp;start=747336&amp;this_corp=Fr_150k_parle.txt&amp;gaps=no_gaps&amp;sort_type=left&amp;search_type=equals&amp;unframed=true&amp;lingo=French')" TargetMode="External"/><Relationship Id="rId31" Type="http://schemas.openxmlformats.org/officeDocument/2006/relationships/hyperlink" Target="javascript:popper('show_context.pl?item=quitte&amp;start=747336&amp;this_corp=Fr_150k_parle.txt&amp;gaps=no_gaps&amp;sort_type=left&amp;search_type=equals&amp;unframed=true&amp;lingo=French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popper('show_context.pl?item=quitter&amp;start=1187978&amp;this_corp=Fr_le_monde.txt&amp;gaps=no_gaps&amp;sort_type=left&amp;search_type=equals&amp;unframed=true&amp;lingo=French')" TargetMode="External"/><Relationship Id="rId14" Type="http://schemas.openxmlformats.org/officeDocument/2006/relationships/hyperlink" Target="javascript:popper('show_context.pl?item=quitter&amp;start=3049810&amp;this_corp=Fr_le_monde.txt&amp;gaps=no_gaps&amp;sort_type=left&amp;search_type=equals&amp;unframed=true&amp;lingo=French')" TargetMode="External"/><Relationship Id="rId22" Type="http://schemas.openxmlformats.org/officeDocument/2006/relationships/hyperlink" Target="javascript:popper('show_context.pl?item=quitter&amp;start=3552524&amp;this_corp=Fr_le_monde.txt&amp;gaps=no_gaps&amp;sort_type=left&amp;search_type=equals&amp;unframed=true&amp;lingo=French')" TargetMode="External"/><Relationship Id="rId27" Type="http://schemas.openxmlformats.org/officeDocument/2006/relationships/hyperlink" Target="javascript:popper('show_context.pl?item=quitter&amp;start=6386851&amp;this_corp=Fr_le_monde.txt&amp;gaps=no_gaps&amp;sort_type=left&amp;search_type=equals&amp;unframed=true&amp;lingo=French')" TargetMode="External"/><Relationship Id="rId30" Type="http://schemas.openxmlformats.org/officeDocument/2006/relationships/hyperlink" Target="javascript:popper('show_context.pl?item=quitte&amp;start=146171&amp;this_corp=Fr_150k_parle.txt&amp;gaps=no_gaps&amp;sort_type=left&amp;search_type=equals&amp;unframed=true&amp;lingo=French')" TargetMode="External"/><Relationship Id="rId8" Type="http://schemas.openxmlformats.org/officeDocument/2006/relationships/hyperlink" Target="javascript:popper('show_context.pl?item=quitter&amp;start=279330&amp;this_corp=Fr_le_monde.txt&amp;gaps=no_gaps&amp;sort_type=left&amp;search_type=equals&amp;unframed=true&amp;lingo=French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2C57-2DCD-4543-A29E-BEA4D287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2247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2017-10-16T20:37:00Z</cp:lastPrinted>
  <dcterms:created xsi:type="dcterms:W3CDTF">2017-10-15T14:43:00Z</dcterms:created>
  <dcterms:modified xsi:type="dcterms:W3CDTF">2018-01-24T11:31:00Z</dcterms:modified>
</cp:coreProperties>
</file>