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D8D7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Στο πλαίσιο του νέου κύκλου αμειβόμενης πρακτικής άσκησης του Ιδρύματος</w:t>
      </w:r>
    </w:p>
    <w:p w14:paraId="17A08A06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Σταύρος Νιάρχος (ΙΣΝ), το *</w:t>
      </w:r>
      <w:proofErr w:type="spellStart"/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iMEdD</w:t>
      </w:r>
      <w:proofErr w:type="spellEnd"/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&lt;</w:t>
      </w:r>
      <w:hyperlink r:id="rId6" w:tgtFrame="_blank" w:history="1">
        <w:r w:rsidRPr="00187F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l-GR"/>
            <w14:ligatures w14:val="none"/>
          </w:rPr>
          <w:t>https://www.imedd.org/el/</w:t>
        </w:r>
      </w:hyperlink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&gt;*ανακοινώνει</w:t>
      </w:r>
    </w:p>
    <w:p w14:paraId="04DBBA76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δύο θέσεις απασχόλησης στη δημοσιογραφική ομάδα. Δύο νέες/νέοι θα έχουν</w:t>
      </w:r>
    </w:p>
    <w:p w14:paraId="7C8CEFC5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τη δυνατότητα να εργαστούν στον Οργανισμό για 4 μήνες και να αποκτήσουν</w:t>
      </w:r>
    </w:p>
    <w:p w14:paraId="45D74D88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γνώση και εμπειρία στις παρακάτω θέσεις:</w:t>
      </w:r>
    </w:p>
    <w:p w14:paraId="6FC622B6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</w:p>
    <w:p w14:paraId="1F2E84D3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1. *Δημοσιογράφος*: δημιουργία δημοσιογραφικού περιεχομένου του</w:t>
      </w:r>
    </w:p>
    <w:p w14:paraId="56AA4AEC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   οργανισμού σε διάφορες μορφές (</w:t>
      </w:r>
      <w:proofErr w:type="spellStart"/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podcasts</w:t>
      </w:r>
      <w:proofErr w:type="spellEnd"/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, κείμενο, βίντεο και</w:t>
      </w:r>
    </w:p>
    <w:p w14:paraId="5E092962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   </w:t>
      </w:r>
      <w:proofErr w:type="spellStart"/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φωτορεπορτάζ</w:t>
      </w:r>
      <w:proofErr w:type="spellEnd"/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).</w:t>
      </w:r>
    </w:p>
    <w:p w14:paraId="208572CA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2. *Δημοσιογράφος Δεδομένων*: δημιουργία ιστοριών βασισμένων σε</w:t>
      </w:r>
    </w:p>
    <w:p w14:paraId="3A916F39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   δεδομένα και περιεχόμενο σχετικό με τη δημοσιογραφία δεδομένων,</w:t>
      </w:r>
    </w:p>
    <w:p w14:paraId="7864AE40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   συμπεριλαμβανομένων μεθοδολογιών, συνόλων δεδομένων και άρθρων.</w:t>
      </w:r>
    </w:p>
    <w:p w14:paraId="497DD791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</w:p>
    <w:p w14:paraId="7BC3BB80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*Για περισσότερες πληροφορίες για τις δυο θέσεις επισκεφθείτε το</w:t>
      </w:r>
    </w:p>
    <w:p w14:paraId="1EFD17EF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ακόλουθο **</w:t>
      </w:r>
      <w:proofErr w:type="spellStart"/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link</w:t>
      </w:r>
      <w:proofErr w:type="spellEnd"/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**:</w:t>
      </w:r>
    </w:p>
    <w:p w14:paraId="6E8BFE2B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hyperlink r:id="rId7" w:tgtFrame="_blank" w:history="1">
        <w:r w:rsidRPr="00187F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l-GR"/>
            <w14:ligatures w14:val="none"/>
          </w:rPr>
          <w:t>https://www.imedd.org/el/4mini-praktiki-askisi-gia-dimosiograf/</w:t>
        </w:r>
      </w:hyperlink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 *</w:t>
      </w:r>
    </w:p>
    <w:p w14:paraId="0BA2A95E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</w:p>
    <w:p w14:paraId="7A48246E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Θα ήταν χαρά μας να μοιραστείτε τη σχετική ανακοίνωση με τους φοιτητές</w:t>
      </w:r>
    </w:p>
    <w:p w14:paraId="3CAA9363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και τις φοιτήτριες των τμημάτων σας με τη σημείωση ότι θα πρέπει να</w:t>
      </w:r>
    </w:p>
    <w:p w14:paraId="76E50784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υποβάλουν ηλεκτρονικά την αίτησή τους, συμπληρώνοντας την ειδική φόρμα</w:t>
      </w:r>
    </w:p>
    <w:p w14:paraId="4B5E48E4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υποβολής αίτησης</w:t>
      </w:r>
    </w:p>
    <w:p w14:paraId="7B1F2911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&lt;</w:t>
      </w:r>
      <w:hyperlink r:id="rId8" w:tgtFrame="_blank" w:history="1">
        <w:r w:rsidRPr="00187F0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el-GR"/>
            <w14:ligatures w14:val="none"/>
          </w:rPr>
          <w:t>https://www.eventora.com/en/Events/snf-internship-program-2023springsummerperiod/Order?ttId=111092&amp;ttQuantity=1&amp;r=</w:t>
        </w:r>
      </w:hyperlink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&gt;,</w:t>
      </w:r>
    </w:p>
    <w:p w14:paraId="757773FF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*έως τις 3 Φεβρουαρίου 2023, στις 10:00 π.μ.*</w:t>
      </w:r>
    </w:p>
    <w:p w14:paraId="02AA038A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</w:p>
    <w:p w14:paraId="4F566906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**</w:t>
      </w:r>
    </w:p>
    <w:p w14:paraId="4107E53F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</w:p>
    <w:p w14:paraId="66F2791A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Παραμένουμε στη διάθεσή σας για οποιαδήποτε συμπληρωματική πληροφορία ή</w:t>
      </w:r>
    </w:p>
    <w:p w14:paraId="7F1CC4C4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διευκρίνιση.</w:t>
      </w:r>
    </w:p>
    <w:p w14:paraId="0DB589BE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</w:p>
    <w:p w14:paraId="0871FF4A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Με εκτίμηση,</w:t>
      </w:r>
    </w:p>
    <w:p w14:paraId="185B7561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</w:p>
    <w:p w14:paraId="07B2C642" w14:textId="77777777" w:rsidR="00187F08" w:rsidRPr="00187F08" w:rsidRDefault="00187F08" w:rsidP="0018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</w:pPr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 xml:space="preserve">Η ομάδα του </w:t>
      </w:r>
      <w:proofErr w:type="spellStart"/>
      <w:r w:rsidRPr="00187F08">
        <w:rPr>
          <w:rFonts w:ascii="Courier New" w:eastAsia="Times New Roman" w:hAnsi="Courier New" w:cs="Courier New"/>
          <w:kern w:val="0"/>
          <w:sz w:val="20"/>
          <w:szCs w:val="20"/>
          <w:lang w:eastAsia="el-GR"/>
          <w14:ligatures w14:val="none"/>
        </w:rPr>
        <w:t>iMEdD</w:t>
      </w:r>
      <w:proofErr w:type="spellEnd"/>
    </w:p>
    <w:p w14:paraId="407DE9F6" w14:textId="77777777" w:rsidR="00532B9E" w:rsidRDefault="00532B9E"/>
    <w:sectPr w:rsidR="00532B9E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C9EB" w14:textId="77777777" w:rsidR="0096055D" w:rsidRDefault="0096055D" w:rsidP="00187F08">
      <w:pPr>
        <w:spacing w:after="0" w:line="240" w:lineRule="auto"/>
      </w:pPr>
      <w:r>
        <w:separator/>
      </w:r>
    </w:p>
  </w:endnote>
  <w:endnote w:type="continuationSeparator" w:id="0">
    <w:p w14:paraId="71EE7BA6" w14:textId="77777777" w:rsidR="0096055D" w:rsidRDefault="0096055D" w:rsidP="0018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8E9C" w14:textId="77777777" w:rsidR="0096055D" w:rsidRDefault="0096055D" w:rsidP="00187F08">
      <w:pPr>
        <w:spacing w:after="0" w:line="240" w:lineRule="auto"/>
      </w:pPr>
      <w:r>
        <w:separator/>
      </w:r>
    </w:p>
  </w:footnote>
  <w:footnote w:type="continuationSeparator" w:id="0">
    <w:p w14:paraId="7955EC7F" w14:textId="77777777" w:rsidR="0096055D" w:rsidRDefault="0096055D" w:rsidP="00187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DDA5" w14:textId="1A71EF20" w:rsidR="00187F08" w:rsidRDefault="00187F08">
    <w:pPr>
      <w:pStyle w:val="a3"/>
    </w:pPr>
    <w:r w:rsidRPr="00187F08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08"/>
    <w:rsid w:val="00187F08"/>
    <w:rsid w:val="00532B9E"/>
    <w:rsid w:val="0096055D"/>
    <w:rsid w:val="00E71396"/>
    <w:rsid w:val="00F1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057C"/>
  <w15:chartTrackingRefBased/>
  <w15:docId w15:val="{26FEC1CB-D2CA-4126-AE0D-72F9AECF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87F08"/>
  </w:style>
  <w:style w:type="paragraph" w:styleId="a4">
    <w:name w:val="footer"/>
    <w:basedOn w:val="a"/>
    <w:link w:val="Char0"/>
    <w:uiPriority w:val="99"/>
    <w:unhideWhenUsed/>
    <w:rsid w:val="00187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87F08"/>
  </w:style>
  <w:style w:type="paragraph" w:styleId="-HTML">
    <w:name w:val="HTML Preformatted"/>
    <w:basedOn w:val="a"/>
    <w:link w:val="-HTMLChar"/>
    <w:uiPriority w:val="99"/>
    <w:semiHidden/>
    <w:unhideWhenUsed/>
    <w:rsid w:val="00187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87F08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styleId="-">
    <w:name w:val="Hyperlink"/>
    <w:basedOn w:val="a0"/>
    <w:uiPriority w:val="99"/>
    <w:semiHidden/>
    <w:unhideWhenUsed/>
    <w:rsid w:val="00187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ora.com/en/Events/snf-internship-program-2023springsummerperiod/Order?ttId=111092&amp;ttQuantity=1&amp;r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medd.org/el/4mini-praktiki-askisi-gia-dimosiogra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edd.org/e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Vagalis</dc:creator>
  <cp:keywords/>
  <dc:description/>
  <cp:lastModifiedBy>Andreas Vagalis</cp:lastModifiedBy>
  <cp:revision>2</cp:revision>
  <dcterms:created xsi:type="dcterms:W3CDTF">2023-01-30T09:36:00Z</dcterms:created>
  <dcterms:modified xsi:type="dcterms:W3CDTF">2023-01-30T09:39:00Z</dcterms:modified>
</cp:coreProperties>
</file>